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7434"/>
        <w:gridCol w:w="1926"/>
      </w:tblGrid>
      <w:tr w:rsidR="0043454D" w14:paraId="20870B47" w14:textId="77777777" w:rsidTr="0043454D">
        <w:tc>
          <w:tcPr>
            <w:tcW w:w="7045" w:type="dxa"/>
          </w:tcPr>
          <w:p w14:paraId="6C693C06" w14:textId="73E8F27D" w:rsidR="0043454D" w:rsidRDefault="001F173E" w:rsidP="001F173E">
            <w:pPr>
              <w:pStyle w:val="CompanyName"/>
            </w:pPr>
            <w:r>
              <w:t>Rutgers University – Camden</w:t>
            </w:r>
          </w:p>
          <w:p w14:paraId="1C30A0DA" w14:textId="77777777" w:rsidR="001F173E" w:rsidRDefault="001F173E" w:rsidP="001F173E">
            <w:pPr>
              <w:pStyle w:val="CompanyName"/>
            </w:pPr>
            <w:r>
              <w:t>Undergraduate Biology</w:t>
            </w:r>
          </w:p>
        </w:tc>
        <w:tc>
          <w:tcPr>
            <w:tcW w:w="1825" w:type="dxa"/>
          </w:tcPr>
          <w:p w14:paraId="1097899D" w14:textId="663AF06D" w:rsidR="0043454D" w:rsidRDefault="0043454D" w:rsidP="0043454D">
            <w:pPr>
              <w:pStyle w:val="Logo"/>
            </w:pPr>
          </w:p>
        </w:tc>
      </w:tr>
    </w:tbl>
    <w:p w14:paraId="77C861F4" w14:textId="78068346" w:rsidR="00407240" w:rsidRPr="0043454D" w:rsidRDefault="00111A55" w:rsidP="00DD62D6">
      <w:pPr>
        <w:pStyle w:val="Heading1"/>
        <w:spacing w:before="0"/>
      </w:pPr>
      <w:r>
        <w:t xml:space="preserve">Required </w:t>
      </w:r>
      <w:r w:rsidR="001F173E">
        <w:t>Course Plan</w:t>
      </w:r>
      <w:r w:rsidR="00407240" w:rsidRPr="0043454D">
        <w:t xml:space="preserve"> </w:t>
      </w:r>
      <w:r w:rsidR="001F173E">
        <w:t>Form</w:t>
      </w:r>
      <w:r w:rsidR="00AA46FE">
        <w:t xml:space="preserve"> for BS in Biology</w:t>
      </w: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3629"/>
        <w:gridCol w:w="5791"/>
      </w:tblGrid>
      <w:tr w:rsidR="00F3153F" w14:paraId="3334C125" w14:textId="77777777" w:rsidTr="00FA7A52">
        <w:trPr>
          <w:trHeight w:val="216"/>
        </w:trPr>
        <w:tc>
          <w:tcPr>
            <w:tcW w:w="5000" w:type="pct"/>
            <w:gridSpan w:val="2"/>
            <w:shd w:val="clear" w:color="auto" w:fill="DBE5F1" w:themeFill="accent1" w:themeFillTint="33"/>
            <w:vAlign w:val="bottom"/>
          </w:tcPr>
          <w:p w14:paraId="5D62D290" w14:textId="77777777" w:rsidR="00F3153F" w:rsidRPr="00080433" w:rsidRDefault="001F173E" w:rsidP="00080433">
            <w:pPr>
              <w:pStyle w:val="Heading2"/>
            </w:pPr>
            <w:r>
              <w:t>Student</w:t>
            </w:r>
            <w:r w:rsidR="00F3153F" w:rsidRPr="00080433">
              <w:t xml:space="preserve"> INFORMATION</w:t>
            </w:r>
          </w:p>
        </w:tc>
      </w:tr>
      <w:tr w:rsidR="00185353" w14:paraId="2DFDE4B2" w14:textId="77777777" w:rsidTr="00185353">
        <w:trPr>
          <w:trHeight w:val="350"/>
        </w:trPr>
        <w:tc>
          <w:tcPr>
            <w:tcW w:w="1926" w:type="pct"/>
            <w:vAlign w:val="center"/>
          </w:tcPr>
          <w:p w14:paraId="09E27253" w14:textId="4FBC9D59" w:rsidR="00F3153F" w:rsidRPr="00D36A80" w:rsidRDefault="00185353" w:rsidP="00F3153F">
            <w:pPr>
              <w:rPr>
                <w:sz w:val="20"/>
                <w:szCs w:val="20"/>
              </w:rPr>
            </w:pPr>
            <w:r>
              <w:t xml:space="preserve">Student </w:t>
            </w:r>
            <w:r w:rsidR="001F173E">
              <w:t>N</w:t>
            </w:r>
            <w:r w:rsidR="00F3153F" w:rsidRPr="00D36A80">
              <w:t xml:space="preserve">ame: </w:t>
            </w:r>
          </w:p>
        </w:tc>
        <w:tc>
          <w:tcPr>
            <w:tcW w:w="3074" w:type="pct"/>
            <w:vAlign w:val="center"/>
          </w:tcPr>
          <w:p w14:paraId="4F489160" w14:textId="6B03A6B5" w:rsidR="00F3153F" w:rsidRPr="00D36A80" w:rsidRDefault="00185353" w:rsidP="00F3153F">
            <w:r>
              <w:t>Signature:</w:t>
            </w:r>
            <w:r w:rsidR="00073C9A">
              <w:t xml:space="preserve">                                                            Date:</w:t>
            </w:r>
          </w:p>
        </w:tc>
      </w:tr>
      <w:tr w:rsidR="00185353" w14:paraId="2440F58A" w14:textId="77777777" w:rsidTr="00185353">
        <w:trPr>
          <w:trHeight w:val="278"/>
        </w:trPr>
        <w:tc>
          <w:tcPr>
            <w:tcW w:w="1926" w:type="pct"/>
            <w:vAlign w:val="center"/>
          </w:tcPr>
          <w:p w14:paraId="53F06ED6" w14:textId="13B2DC5D" w:rsidR="00F3153F" w:rsidRPr="00EE40E1" w:rsidRDefault="00185353" w:rsidP="00F3153F">
            <w:r>
              <w:t>Advisor</w:t>
            </w:r>
            <w:r w:rsidR="001F173E">
              <w:t>:</w:t>
            </w:r>
          </w:p>
        </w:tc>
        <w:tc>
          <w:tcPr>
            <w:tcW w:w="3074" w:type="pct"/>
            <w:vAlign w:val="center"/>
          </w:tcPr>
          <w:p w14:paraId="49D8FBCE" w14:textId="7D31F41D" w:rsidR="00F3153F" w:rsidRPr="00EE40E1" w:rsidRDefault="00073C9A" w:rsidP="00F3153F">
            <w:r>
              <w:t>Signature:                                                            Date:</w:t>
            </w:r>
          </w:p>
        </w:tc>
      </w:tr>
    </w:tbl>
    <w:p w14:paraId="31D7371C" w14:textId="77777777" w:rsidR="0043454D" w:rsidRDefault="0043454D"/>
    <w:p w14:paraId="48FA4304" w14:textId="1D13A268" w:rsidR="00AA5ED4" w:rsidRPr="00AA5ED4" w:rsidRDefault="00AA5ED4">
      <w:pPr>
        <w:rPr>
          <w:b/>
          <w:bCs/>
          <w:sz w:val="20"/>
          <w:szCs w:val="20"/>
        </w:rPr>
      </w:pPr>
      <w:r w:rsidRPr="00AA5ED4">
        <w:rPr>
          <w:b/>
          <w:bCs/>
          <w:sz w:val="20"/>
          <w:szCs w:val="20"/>
        </w:rPr>
        <w:t>BASIC COURSES</w:t>
      </w:r>
    </w:p>
    <w:tbl>
      <w:tblPr>
        <w:tblStyle w:val="TableGrid"/>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839"/>
        <w:gridCol w:w="3420"/>
        <w:gridCol w:w="900"/>
        <w:gridCol w:w="1530"/>
        <w:gridCol w:w="1260"/>
        <w:gridCol w:w="1557"/>
      </w:tblGrid>
      <w:tr w:rsidR="00920FB4" w:rsidRPr="00920FB4" w14:paraId="0FFB2004" w14:textId="77777777" w:rsidTr="00291F3F">
        <w:tc>
          <w:tcPr>
            <w:tcW w:w="839" w:type="dxa"/>
            <w:tcMar>
              <w:top w:w="0" w:type="nil"/>
              <w:left w:w="0" w:type="nil"/>
              <w:bottom w:w="0" w:type="nil"/>
              <w:right w:w="0" w:type="nil"/>
            </w:tcMar>
          </w:tcPr>
          <w:p w14:paraId="41B8381F" w14:textId="77777777" w:rsidR="001F173E" w:rsidRPr="00920FB4" w:rsidRDefault="00920FB4" w:rsidP="00920FB4">
            <w:pPr>
              <w:jc w:val="center"/>
              <w:rPr>
                <w:color w:val="0000FF"/>
                <w:sz w:val="20"/>
                <w:szCs w:val="20"/>
              </w:rPr>
            </w:pPr>
            <w:r w:rsidRPr="00920FB4">
              <w:rPr>
                <w:color w:val="0000FF"/>
                <w:sz w:val="20"/>
                <w:szCs w:val="20"/>
              </w:rPr>
              <w:t>Review by Advisor</w:t>
            </w:r>
          </w:p>
        </w:tc>
        <w:tc>
          <w:tcPr>
            <w:tcW w:w="3420" w:type="dxa"/>
            <w:tcMar>
              <w:top w:w="0" w:type="nil"/>
              <w:left w:w="0" w:type="nil"/>
              <w:bottom w:w="0" w:type="nil"/>
              <w:right w:w="0" w:type="nil"/>
            </w:tcMar>
          </w:tcPr>
          <w:p w14:paraId="534DD0A8" w14:textId="77777777" w:rsidR="001F173E" w:rsidRPr="00920FB4" w:rsidRDefault="001F173E" w:rsidP="00920FB4">
            <w:pPr>
              <w:jc w:val="center"/>
              <w:rPr>
                <w:color w:val="0000FF"/>
                <w:sz w:val="20"/>
                <w:szCs w:val="20"/>
              </w:rPr>
            </w:pPr>
            <w:r w:rsidRPr="00920FB4">
              <w:rPr>
                <w:color w:val="0000FF"/>
                <w:sz w:val="20"/>
                <w:szCs w:val="20"/>
              </w:rPr>
              <w:t>Courses</w:t>
            </w:r>
          </w:p>
        </w:tc>
        <w:tc>
          <w:tcPr>
            <w:tcW w:w="900" w:type="dxa"/>
            <w:tcMar>
              <w:top w:w="0" w:type="nil"/>
              <w:left w:w="0" w:type="nil"/>
              <w:bottom w:w="0" w:type="nil"/>
              <w:right w:w="0" w:type="nil"/>
            </w:tcMar>
          </w:tcPr>
          <w:p w14:paraId="6B4A9D3D" w14:textId="77777777" w:rsidR="001F173E" w:rsidRPr="00920FB4" w:rsidRDefault="001F173E" w:rsidP="00920FB4">
            <w:pPr>
              <w:jc w:val="center"/>
              <w:rPr>
                <w:color w:val="0000FF"/>
                <w:sz w:val="20"/>
                <w:szCs w:val="20"/>
              </w:rPr>
            </w:pPr>
            <w:r w:rsidRPr="00920FB4">
              <w:rPr>
                <w:color w:val="0000FF"/>
                <w:sz w:val="20"/>
                <w:szCs w:val="20"/>
              </w:rPr>
              <w:t>Minimum Credits</w:t>
            </w:r>
          </w:p>
        </w:tc>
        <w:tc>
          <w:tcPr>
            <w:tcW w:w="1530" w:type="dxa"/>
          </w:tcPr>
          <w:p w14:paraId="287F0FB1" w14:textId="77777777" w:rsidR="001F173E" w:rsidRPr="00920FB4" w:rsidRDefault="001F173E" w:rsidP="00920FB4">
            <w:pPr>
              <w:jc w:val="center"/>
              <w:rPr>
                <w:color w:val="0000FF"/>
                <w:sz w:val="20"/>
                <w:szCs w:val="20"/>
              </w:rPr>
            </w:pPr>
            <w:r w:rsidRPr="00920FB4">
              <w:rPr>
                <w:color w:val="0000FF"/>
                <w:sz w:val="20"/>
                <w:szCs w:val="20"/>
              </w:rPr>
              <w:t>Course Number</w:t>
            </w:r>
          </w:p>
        </w:tc>
        <w:tc>
          <w:tcPr>
            <w:tcW w:w="1260" w:type="dxa"/>
          </w:tcPr>
          <w:p w14:paraId="2D89CDBF" w14:textId="6560E71D" w:rsidR="001F173E" w:rsidRPr="00DA6575" w:rsidRDefault="001F173E" w:rsidP="00DA6575">
            <w:pPr>
              <w:jc w:val="center"/>
              <w:rPr>
                <w:color w:val="0000FF"/>
                <w:sz w:val="20"/>
                <w:szCs w:val="20"/>
              </w:rPr>
            </w:pPr>
            <w:r w:rsidRPr="00DA6575">
              <w:rPr>
                <w:color w:val="0000FF"/>
                <w:sz w:val="20"/>
                <w:szCs w:val="20"/>
              </w:rPr>
              <w:t>Completed Credits</w:t>
            </w:r>
            <w:r w:rsidR="00BB1105" w:rsidRPr="00DA6575">
              <w:rPr>
                <w:color w:val="000000" w:themeColor="text1"/>
                <w:sz w:val="20"/>
                <w:szCs w:val="20"/>
                <w:vertAlign w:val="superscript"/>
              </w:rPr>
              <w:t>1</w:t>
            </w:r>
          </w:p>
        </w:tc>
        <w:tc>
          <w:tcPr>
            <w:tcW w:w="1557" w:type="dxa"/>
          </w:tcPr>
          <w:p w14:paraId="1AA6E710" w14:textId="77777777" w:rsidR="001F173E" w:rsidRPr="00920FB4" w:rsidRDefault="00920FB4" w:rsidP="00920FB4">
            <w:pPr>
              <w:jc w:val="center"/>
              <w:rPr>
                <w:color w:val="0000FF"/>
                <w:sz w:val="20"/>
                <w:szCs w:val="20"/>
              </w:rPr>
            </w:pPr>
            <w:r>
              <w:rPr>
                <w:color w:val="0000FF"/>
                <w:sz w:val="20"/>
                <w:szCs w:val="20"/>
              </w:rPr>
              <w:t>Completed year/semester</w:t>
            </w:r>
          </w:p>
        </w:tc>
      </w:tr>
      <w:tr w:rsidR="00920FB4" w14:paraId="1B824B07" w14:textId="77777777" w:rsidTr="00291F3F">
        <w:tc>
          <w:tcPr>
            <w:tcW w:w="839" w:type="dxa"/>
            <w:tcMar>
              <w:top w:w="0" w:type="nil"/>
              <w:left w:w="0" w:type="nil"/>
              <w:bottom w:w="0" w:type="nil"/>
              <w:right w:w="0" w:type="nil"/>
            </w:tcMar>
          </w:tcPr>
          <w:p w14:paraId="3007ECB5" w14:textId="77777777" w:rsidR="001F173E" w:rsidRDefault="001F173E" w:rsidP="00920FB4">
            <w:pPr>
              <w:jc w:val="cente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3420" w:type="dxa"/>
            <w:tcMar>
              <w:top w:w="0" w:type="nil"/>
              <w:left w:w="0" w:type="nil"/>
              <w:bottom w:w="0" w:type="nil"/>
              <w:right w:w="0" w:type="nil"/>
            </w:tcMar>
          </w:tcPr>
          <w:p w14:paraId="3B109885" w14:textId="1DFCFB57" w:rsidR="001F173E" w:rsidRPr="00733805" w:rsidRDefault="001F173E" w:rsidP="00157CA0">
            <w:pPr>
              <w:rPr>
                <w:sz w:val="20"/>
                <w:szCs w:val="20"/>
              </w:rPr>
            </w:pPr>
            <w:r w:rsidRPr="00733805">
              <w:rPr>
                <w:sz w:val="20"/>
                <w:szCs w:val="20"/>
              </w:rPr>
              <w:t>General Biology I with a lab</w:t>
            </w:r>
            <w:r w:rsidR="00B65648" w:rsidRPr="00B65648">
              <w:rPr>
                <w:sz w:val="20"/>
                <w:szCs w:val="20"/>
                <w:vertAlign w:val="superscript"/>
              </w:rPr>
              <w:t>1</w:t>
            </w:r>
            <w:r w:rsidR="00291F3F">
              <w:rPr>
                <w:sz w:val="20"/>
                <w:szCs w:val="20"/>
                <w:vertAlign w:val="superscript"/>
              </w:rPr>
              <w:t xml:space="preserve"> note</w:t>
            </w:r>
          </w:p>
        </w:tc>
        <w:tc>
          <w:tcPr>
            <w:tcW w:w="900" w:type="dxa"/>
            <w:tcMar>
              <w:top w:w="0" w:type="nil"/>
              <w:left w:w="0" w:type="nil"/>
              <w:bottom w:w="0" w:type="nil"/>
              <w:right w:w="0" w:type="nil"/>
            </w:tcMar>
          </w:tcPr>
          <w:p w14:paraId="06B80C13" w14:textId="77777777" w:rsidR="001F173E" w:rsidRPr="00733805" w:rsidRDefault="001F173E" w:rsidP="00920FB4">
            <w:pPr>
              <w:jc w:val="center"/>
              <w:rPr>
                <w:sz w:val="20"/>
                <w:szCs w:val="20"/>
              </w:rPr>
            </w:pPr>
            <w:r w:rsidRPr="00733805">
              <w:rPr>
                <w:sz w:val="20"/>
                <w:szCs w:val="20"/>
              </w:rPr>
              <w:t>4</w:t>
            </w:r>
          </w:p>
        </w:tc>
        <w:tc>
          <w:tcPr>
            <w:tcW w:w="1530" w:type="dxa"/>
          </w:tcPr>
          <w:p w14:paraId="5DB3DBA4" w14:textId="6893B585" w:rsidR="001F173E" w:rsidRPr="00733805" w:rsidRDefault="00733805" w:rsidP="00920FB4">
            <w:pPr>
              <w:jc w:val="center"/>
              <w:rPr>
                <w:szCs w:val="18"/>
              </w:rPr>
            </w:pPr>
            <w:r w:rsidRPr="00733805">
              <w:rPr>
                <w:szCs w:val="18"/>
              </w:rPr>
              <w:t>120:101,107</w:t>
            </w:r>
          </w:p>
        </w:tc>
        <w:tc>
          <w:tcPr>
            <w:tcW w:w="1260" w:type="dxa"/>
          </w:tcPr>
          <w:p w14:paraId="57FDF8E5" w14:textId="77777777" w:rsidR="001F173E" w:rsidRPr="00733805" w:rsidRDefault="001F173E" w:rsidP="00920FB4">
            <w:pPr>
              <w:jc w:val="center"/>
              <w:rPr>
                <w:sz w:val="20"/>
                <w:szCs w:val="20"/>
              </w:rPr>
            </w:pPr>
          </w:p>
        </w:tc>
        <w:tc>
          <w:tcPr>
            <w:tcW w:w="1557" w:type="dxa"/>
          </w:tcPr>
          <w:p w14:paraId="45424C9F" w14:textId="77777777" w:rsidR="001F173E" w:rsidRPr="00733805" w:rsidRDefault="001F173E" w:rsidP="00920FB4">
            <w:pPr>
              <w:jc w:val="center"/>
              <w:rPr>
                <w:sz w:val="20"/>
                <w:szCs w:val="20"/>
              </w:rPr>
            </w:pPr>
          </w:p>
        </w:tc>
      </w:tr>
      <w:tr w:rsidR="00920FB4" w14:paraId="59837273" w14:textId="77777777" w:rsidTr="00291F3F">
        <w:tc>
          <w:tcPr>
            <w:tcW w:w="839" w:type="dxa"/>
            <w:tcMar>
              <w:top w:w="0" w:type="nil"/>
              <w:left w:w="0" w:type="nil"/>
              <w:bottom w:w="0" w:type="nil"/>
              <w:right w:w="0" w:type="nil"/>
            </w:tcMar>
          </w:tcPr>
          <w:p w14:paraId="70850828"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3A96E4B6" w14:textId="12FE1EF0" w:rsidR="001F173E" w:rsidRPr="00733805" w:rsidRDefault="00733805" w:rsidP="00157CA0">
            <w:pPr>
              <w:rPr>
                <w:sz w:val="20"/>
                <w:szCs w:val="20"/>
              </w:rPr>
            </w:pPr>
            <w:r w:rsidRPr="00733805">
              <w:rPr>
                <w:sz w:val="20"/>
                <w:szCs w:val="20"/>
              </w:rPr>
              <w:t>General Biology II with a lab</w:t>
            </w:r>
            <w:r w:rsidR="00B65648" w:rsidRPr="00B65648">
              <w:rPr>
                <w:sz w:val="20"/>
                <w:szCs w:val="20"/>
                <w:vertAlign w:val="superscript"/>
              </w:rPr>
              <w:t>1</w:t>
            </w:r>
            <w:r w:rsidR="00291F3F">
              <w:rPr>
                <w:sz w:val="20"/>
                <w:szCs w:val="20"/>
                <w:vertAlign w:val="superscript"/>
              </w:rPr>
              <w:t xml:space="preserve"> note</w:t>
            </w:r>
          </w:p>
        </w:tc>
        <w:tc>
          <w:tcPr>
            <w:tcW w:w="900" w:type="dxa"/>
            <w:tcMar>
              <w:top w:w="0" w:type="nil"/>
              <w:left w:w="0" w:type="nil"/>
              <w:bottom w:w="0" w:type="nil"/>
              <w:right w:w="0" w:type="nil"/>
            </w:tcMar>
          </w:tcPr>
          <w:p w14:paraId="49D0EF76" w14:textId="0D1C68F6" w:rsidR="001F173E" w:rsidRPr="00733805" w:rsidRDefault="00733805" w:rsidP="00920FB4">
            <w:pPr>
              <w:jc w:val="center"/>
              <w:rPr>
                <w:sz w:val="20"/>
                <w:szCs w:val="20"/>
              </w:rPr>
            </w:pPr>
            <w:r w:rsidRPr="00733805">
              <w:rPr>
                <w:sz w:val="20"/>
                <w:szCs w:val="20"/>
              </w:rPr>
              <w:t>4</w:t>
            </w:r>
          </w:p>
        </w:tc>
        <w:tc>
          <w:tcPr>
            <w:tcW w:w="1530" w:type="dxa"/>
          </w:tcPr>
          <w:p w14:paraId="6F7F576F" w14:textId="15F354BA" w:rsidR="001F173E" w:rsidRPr="00733805" w:rsidRDefault="00733805" w:rsidP="00920FB4">
            <w:pPr>
              <w:jc w:val="center"/>
              <w:rPr>
                <w:szCs w:val="18"/>
              </w:rPr>
            </w:pPr>
            <w:r w:rsidRPr="00733805">
              <w:rPr>
                <w:szCs w:val="18"/>
              </w:rPr>
              <w:t>120:102,108</w:t>
            </w:r>
          </w:p>
        </w:tc>
        <w:tc>
          <w:tcPr>
            <w:tcW w:w="1260" w:type="dxa"/>
          </w:tcPr>
          <w:p w14:paraId="034A27CD" w14:textId="77777777" w:rsidR="001F173E" w:rsidRPr="00733805" w:rsidRDefault="001F173E" w:rsidP="00920FB4">
            <w:pPr>
              <w:jc w:val="center"/>
              <w:rPr>
                <w:sz w:val="20"/>
                <w:szCs w:val="20"/>
              </w:rPr>
            </w:pPr>
          </w:p>
        </w:tc>
        <w:tc>
          <w:tcPr>
            <w:tcW w:w="1557" w:type="dxa"/>
          </w:tcPr>
          <w:p w14:paraId="4EE59B4B" w14:textId="77777777" w:rsidR="001F173E" w:rsidRPr="00733805" w:rsidRDefault="001F173E" w:rsidP="00920FB4">
            <w:pPr>
              <w:jc w:val="center"/>
              <w:rPr>
                <w:sz w:val="20"/>
                <w:szCs w:val="20"/>
              </w:rPr>
            </w:pPr>
          </w:p>
        </w:tc>
      </w:tr>
      <w:tr w:rsidR="00920FB4" w14:paraId="4A353AF1" w14:textId="77777777" w:rsidTr="00291F3F">
        <w:tc>
          <w:tcPr>
            <w:tcW w:w="839" w:type="dxa"/>
            <w:tcMar>
              <w:top w:w="0" w:type="nil"/>
              <w:left w:w="0" w:type="nil"/>
              <w:bottom w:w="0" w:type="nil"/>
              <w:right w:w="0" w:type="nil"/>
            </w:tcMar>
          </w:tcPr>
          <w:p w14:paraId="22CA8D55"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4F9CAA67" w14:textId="1F736007" w:rsidR="001F173E" w:rsidRPr="00733805" w:rsidRDefault="00EA6849" w:rsidP="0021552A">
            <w:pPr>
              <w:rPr>
                <w:sz w:val="20"/>
                <w:szCs w:val="20"/>
              </w:rPr>
            </w:pPr>
            <w:r>
              <w:rPr>
                <w:sz w:val="20"/>
                <w:szCs w:val="20"/>
              </w:rPr>
              <w:t xml:space="preserve">Unified </w:t>
            </w:r>
            <w:r w:rsidR="00733805">
              <w:rPr>
                <w:sz w:val="20"/>
                <w:szCs w:val="20"/>
              </w:rPr>
              <w:t>Calculus</w:t>
            </w:r>
            <w:r w:rsidR="0021552A">
              <w:rPr>
                <w:sz w:val="20"/>
                <w:szCs w:val="20"/>
                <w:vertAlign w:val="superscript"/>
              </w:rPr>
              <w:t>2</w:t>
            </w:r>
            <w:r w:rsidR="00291F3F">
              <w:rPr>
                <w:sz w:val="20"/>
                <w:szCs w:val="20"/>
                <w:vertAlign w:val="superscript"/>
              </w:rPr>
              <w:t xml:space="preserve"> note</w:t>
            </w:r>
            <w:r w:rsidR="00733805">
              <w:rPr>
                <w:sz w:val="20"/>
                <w:szCs w:val="20"/>
              </w:rPr>
              <w:t xml:space="preserve"> </w:t>
            </w:r>
          </w:p>
        </w:tc>
        <w:tc>
          <w:tcPr>
            <w:tcW w:w="900" w:type="dxa"/>
            <w:tcMar>
              <w:top w:w="0" w:type="nil"/>
              <w:left w:w="0" w:type="nil"/>
              <w:bottom w:w="0" w:type="nil"/>
              <w:right w:w="0" w:type="nil"/>
            </w:tcMar>
          </w:tcPr>
          <w:p w14:paraId="484217EB" w14:textId="0A84067C" w:rsidR="001F173E" w:rsidRPr="00733805" w:rsidRDefault="00733805" w:rsidP="00920FB4">
            <w:pPr>
              <w:jc w:val="center"/>
              <w:rPr>
                <w:sz w:val="20"/>
                <w:szCs w:val="20"/>
              </w:rPr>
            </w:pPr>
            <w:r>
              <w:rPr>
                <w:sz w:val="20"/>
                <w:szCs w:val="20"/>
              </w:rPr>
              <w:t>3</w:t>
            </w:r>
          </w:p>
        </w:tc>
        <w:tc>
          <w:tcPr>
            <w:tcW w:w="1530" w:type="dxa"/>
          </w:tcPr>
          <w:p w14:paraId="2A9C7ECB" w14:textId="570B211E" w:rsidR="001F173E" w:rsidRPr="00733805" w:rsidRDefault="00733805" w:rsidP="005708ED">
            <w:pPr>
              <w:jc w:val="center"/>
              <w:rPr>
                <w:szCs w:val="18"/>
              </w:rPr>
            </w:pPr>
            <w:r w:rsidRPr="00733805">
              <w:rPr>
                <w:szCs w:val="18"/>
              </w:rPr>
              <w:t>640:121</w:t>
            </w:r>
          </w:p>
        </w:tc>
        <w:tc>
          <w:tcPr>
            <w:tcW w:w="1260" w:type="dxa"/>
          </w:tcPr>
          <w:p w14:paraId="50B90537" w14:textId="77777777" w:rsidR="001F173E" w:rsidRPr="00733805" w:rsidRDefault="001F173E" w:rsidP="00920FB4">
            <w:pPr>
              <w:jc w:val="center"/>
              <w:rPr>
                <w:sz w:val="20"/>
                <w:szCs w:val="20"/>
              </w:rPr>
            </w:pPr>
          </w:p>
        </w:tc>
        <w:tc>
          <w:tcPr>
            <w:tcW w:w="1557" w:type="dxa"/>
          </w:tcPr>
          <w:p w14:paraId="6509F628" w14:textId="77777777" w:rsidR="001F173E" w:rsidRPr="00733805" w:rsidRDefault="001F173E" w:rsidP="00920FB4">
            <w:pPr>
              <w:jc w:val="center"/>
              <w:rPr>
                <w:sz w:val="20"/>
                <w:szCs w:val="20"/>
              </w:rPr>
            </w:pPr>
          </w:p>
        </w:tc>
      </w:tr>
      <w:tr w:rsidR="00920FB4" w14:paraId="3292D73F" w14:textId="77777777" w:rsidTr="00291F3F">
        <w:tc>
          <w:tcPr>
            <w:tcW w:w="839" w:type="dxa"/>
            <w:tcMar>
              <w:top w:w="0" w:type="nil"/>
              <w:left w:w="0" w:type="nil"/>
              <w:bottom w:w="0" w:type="nil"/>
              <w:right w:w="0" w:type="nil"/>
            </w:tcMar>
          </w:tcPr>
          <w:p w14:paraId="7723044B"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15689BCC" w14:textId="6916F68C" w:rsidR="001F173E" w:rsidRPr="00733805" w:rsidRDefault="001D1453" w:rsidP="00275675">
            <w:pPr>
              <w:rPr>
                <w:sz w:val="20"/>
                <w:szCs w:val="20"/>
              </w:rPr>
            </w:pPr>
            <w:r>
              <w:rPr>
                <w:sz w:val="20"/>
                <w:szCs w:val="20"/>
              </w:rPr>
              <w:t>Statistics for Biological Research</w:t>
            </w:r>
            <w:r w:rsidR="005E7D91" w:rsidRPr="0021552A">
              <w:rPr>
                <w:sz w:val="20"/>
                <w:szCs w:val="20"/>
                <w:vertAlign w:val="superscript"/>
              </w:rPr>
              <w:t xml:space="preserve"> </w:t>
            </w:r>
            <w:r w:rsidR="0021552A" w:rsidRPr="0021552A">
              <w:rPr>
                <w:sz w:val="20"/>
                <w:szCs w:val="20"/>
                <w:vertAlign w:val="superscript"/>
              </w:rPr>
              <w:t>3</w:t>
            </w:r>
            <w:r w:rsidR="00291F3F">
              <w:rPr>
                <w:sz w:val="20"/>
                <w:szCs w:val="20"/>
                <w:vertAlign w:val="superscript"/>
              </w:rPr>
              <w:t xml:space="preserve"> note</w:t>
            </w:r>
          </w:p>
        </w:tc>
        <w:tc>
          <w:tcPr>
            <w:tcW w:w="900" w:type="dxa"/>
            <w:tcMar>
              <w:top w:w="0" w:type="nil"/>
              <w:left w:w="0" w:type="nil"/>
              <w:bottom w:w="0" w:type="nil"/>
              <w:right w:w="0" w:type="nil"/>
            </w:tcMar>
          </w:tcPr>
          <w:p w14:paraId="692D9FF9" w14:textId="11BB751F" w:rsidR="001F173E" w:rsidRPr="00733805" w:rsidRDefault="00733805" w:rsidP="00920FB4">
            <w:pPr>
              <w:jc w:val="center"/>
              <w:rPr>
                <w:sz w:val="20"/>
                <w:szCs w:val="20"/>
              </w:rPr>
            </w:pPr>
            <w:r>
              <w:rPr>
                <w:sz w:val="20"/>
                <w:szCs w:val="20"/>
              </w:rPr>
              <w:t>3</w:t>
            </w:r>
          </w:p>
        </w:tc>
        <w:tc>
          <w:tcPr>
            <w:tcW w:w="1530" w:type="dxa"/>
          </w:tcPr>
          <w:p w14:paraId="165EFC82" w14:textId="255D60C8" w:rsidR="001F173E" w:rsidRPr="00733805" w:rsidRDefault="00283E7C" w:rsidP="00920FB4">
            <w:pPr>
              <w:jc w:val="center"/>
              <w:rPr>
                <w:szCs w:val="18"/>
              </w:rPr>
            </w:pPr>
            <w:r>
              <w:rPr>
                <w:szCs w:val="18"/>
              </w:rPr>
              <w:t>120:283</w:t>
            </w:r>
          </w:p>
        </w:tc>
        <w:tc>
          <w:tcPr>
            <w:tcW w:w="1260" w:type="dxa"/>
          </w:tcPr>
          <w:p w14:paraId="5509D407" w14:textId="77777777" w:rsidR="001F173E" w:rsidRPr="00733805" w:rsidRDefault="001F173E" w:rsidP="00920FB4">
            <w:pPr>
              <w:jc w:val="center"/>
              <w:rPr>
                <w:sz w:val="20"/>
                <w:szCs w:val="20"/>
              </w:rPr>
            </w:pPr>
          </w:p>
        </w:tc>
        <w:tc>
          <w:tcPr>
            <w:tcW w:w="1557" w:type="dxa"/>
          </w:tcPr>
          <w:p w14:paraId="7517F159" w14:textId="77777777" w:rsidR="001F173E" w:rsidRPr="00733805" w:rsidRDefault="001F173E" w:rsidP="00920FB4">
            <w:pPr>
              <w:jc w:val="center"/>
              <w:rPr>
                <w:sz w:val="20"/>
                <w:szCs w:val="20"/>
              </w:rPr>
            </w:pPr>
          </w:p>
        </w:tc>
      </w:tr>
      <w:tr w:rsidR="00920FB4" w14:paraId="6EBE1768" w14:textId="77777777" w:rsidTr="00291F3F">
        <w:tc>
          <w:tcPr>
            <w:tcW w:w="839" w:type="dxa"/>
            <w:tcMar>
              <w:top w:w="0" w:type="nil"/>
              <w:left w:w="0" w:type="nil"/>
              <w:bottom w:w="0" w:type="nil"/>
              <w:right w:w="0" w:type="nil"/>
            </w:tcMar>
          </w:tcPr>
          <w:p w14:paraId="465865BA"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4843623E" w14:textId="5E2E8563" w:rsidR="001F173E" w:rsidRPr="00733805" w:rsidRDefault="00733805">
            <w:pPr>
              <w:rPr>
                <w:sz w:val="20"/>
                <w:szCs w:val="20"/>
              </w:rPr>
            </w:pPr>
            <w:r>
              <w:rPr>
                <w:sz w:val="20"/>
                <w:szCs w:val="20"/>
              </w:rPr>
              <w:t>Chemical Principles I with a lab</w:t>
            </w:r>
          </w:p>
        </w:tc>
        <w:tc>
          <w:tcPr>
            <w:tcW w:w="900" w:type="dxa"/>
            <w:tcMar>
              <w:top w:w="0" w:type="nil"/>
              <w:left w:w="0" w:type="nil"/>
              <w:bottom w:w="0" w:type="nil"/>
              <w:right w:w="0" w:type="nil"/>
            </w:tcMar>
          </w:tcPr>
          <w:p w14:paraId="5C1CBDE9" w14:textId="22F2F85B" w:rsidR="001F173E" w:rsidRPr="00733805" w:rsidRDefault="00733805" w:rsidP="00920FB4">
            <w:pPr>
              <w:jc w:val="center"/>
              <w:rPr>
                <w:sz w:val="20"/>
                <w:szCs w:val="20"/>
              </w:rPr>
            </w:pPr>
            <w:r>
              <w:rPr>
                <w:sz w:val="20"/>
                <w:szCs w:val="20"/>
              </w:rPr>
              <w:t>4</w:t>
            </w:r>
          </w:p>
        </w:tc>
        <w:tc>
          <w:tcPr>
            <w:tcW w:w="1530" w:type="dxa"/>
          </w:tcPr>
          <w:p w14:paraId="55AE883B" w14:textId="3192C91C" w:rsidR="001F173E" w:rsidRPr="00733805" w:rsidRDefault="00864572" w:rsidP="00920FB4">
            <w:pPr>
              <w:jc w:val="center"/>
              <w:rPr>
                <w:szCs w:val="18"/>
              </w:rPr>
            </w:pPr>
            <w:r>
              <w:rPr>
                <w:szCs w:val="18"/>
              </w:rPr>
              <w:t>160:115/</w:t>
            </w:r>
            <w:r w:rsidR="00733805">
              <w:rPr>
                <w:szCs w:val="18"/>
              </w:rPr>
              <w:t>125</w:t>
            </w:r>
          </w:p>
        </w:tc>
        <w:tc>
          <w:tcPr>
            <w:tcW w:w="1260" w:type="dxa"/>
          </w:tcPr>
          <w:p w14:paraId="23AD318D" w14:textId="77777777" w:rsidR="001F173E" w:rsidRPr="00733805" w:rsidRDefault="001F173E" w:rsidP="00920FB4">
            <w:pPr>
              <w:jc w:val="center"/>
              <w:rPr>
                <w:sz w:val="20"/>
                <w:szCs w:val="20"/>
              </w:rPr>
            </w:pPr>
          </w:p>
        </w:tc>
        <w:tc>
          <w:tcPr>
            <w:tcW w:w="1557" w:type="dxa"/>
          </w:tcPr>
          <w:p w14:paraId="4652BA33" w14:textId="77777777" w:rsidR="001F173E" w:rsidRPr="00733805" w:rsidRDefault="001F173E" w:rsidP="00920FB4">
            <w:pPr>
              <w:jc w:val="center"/>
              <w:rPr>
                <w:sz w:val="20"/>
                <w:szCs w:val="20"/>
              </w:rPr>
            </w:pPr>
          </w:p>
        </w:tc>
      </w:tr>
      <w:tr w:rsidR="00920FB4" w14:paraId="635605E3" w14:textId="77777777" w:rsidTr="00291F3F">
        <w:tc>
          <w:tcPr>
            <w:tcW w:w="839" w:type="dxa"/>
            <w:tcMar>
              <w:top w:w="0" w:type="nil"/>
              <w:left w:w="0" w:type="nil"/>
              <w:bottom w:w="0" w:type="nil"/>
              <w:right w:w="0" w:type="nil"/>
            </w:tcMar>
          </w:tcPr>
          <w:p w14:paraId="0D94EBAB"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2521AE67" w14:textId="16FFA418" w:rsidR="001F173E" w:rsidRPr="00733805" w:rsidRDefault="00733805">
            <w:pPr>
              <w:rPr>
                <w:sz w:val="20"/>
                <w:szCs w:val="20"/>
              </w:rPr>
            </w:pPr>
            <w:r>
              <w:rPr>
                <w:sz w:val="20"/>
                <w:szCs w:val="20"/>
              </w:rPr>
              <w:t>Chemical Principles II with a lab</w:t>
            </w:r>
          </w:p>
        </w:tc>
        <w:tc>
          <w:tcPr>
            <w:tcW w:w="900" w:type="dxa"/>
            <w:tcMar>
              <w:top w:w="0" w:type="nil"/>
              <w:left w:w="0" w:type="nil"/>
              <w:bottom w:w="0" w:type="nil"/>
              <w:right w:w="0" w:type="nil"/>
            </w:tcMar>
          </w:tcPr>
          <w:p w14:paraId="182C7080" w14:textId="61D0A8EC" w:rsidR="001F173E" w:rsidRPr="00733805" w:rsidRDefault="00733805" w:rsidP="00920FB4">
            <w:pPr>
              <w:jc w:val="center"/>
              <w:rPr>
                <w:sz w:val="20"/>
                <w:szCs w:val="20"/>
              </w:rPr>
            </w:pPr>
            <w:r>
              <w:rPr>
                <w:sz w:val="20"/>
                <w:szCs w:val="20"/>
              </w:rPr>
              <w:t>4</w:t>
            </w:r>
          </w:p>
        </w:tc>
        <w:tc>
          <w:tcPr>
            <w:tcW w:w="1530" w:type="dxa"/>
          </w:tcPr>
          <w:p w14:paraId="7BE4921F" w14:textId="37C8877D" w:rsidR="001F173E" w:rsidRPr="00733805" w:rsidRDefault="00864572" w:rsidP="00920FB4">
            <w:pPr>
              <w:jc w:val="center"/>
              <w:rPr>
                <w:szCs w:val="18"/>
              </w:rPr>
            </w:pPr>
            <w:r>
              <w:rPr>
                <w:szCs w:val="18"/>
              </w:rPr>
              <w:t>160:116/</w:t>
            </w:r>
            <w:r w:rsidR="00733805">
              <w:rPr>
                <w:szCs w:val="18"/>
              </w:rPr>
              <w:t>126</w:t>
            </w:r>
          </w:p>
        </w:tc>
        <w:tc>
          <w:tcPr>
            <w:tcW w:w="1260" w:type="dxa"/>
          </w:tcPr>
          <w:p w14:paraId="0AC6B53D" w14:textId="77777777" w:rsidR="001F173E" w:rsidRPr="00733805" w:rsidRDefault="001F173E" w:rsidP="00920FB4">
            <w:pPr>
              <w:jc w:val="center"/>
              <w:rPr>
                <w:sz w:val="20"/>
                <w:szCs w:val="20"/>
              </w:rPr>
            </w:pPr>
          </w:p>
        </w:tc>
        <w:tc>
          <w:tcPr>
            <w:tcW w:w="1557" w:type="dxa"/>
          </w:tcPr>
          <w:p w14:paraId="04238FF3" w14:textId="77777777" w:rsidR="001F173E" w:rsidRPr="00733805" w:rsidRDefault="001F173E" w:rsidP="00920FB4">
            <w:pPr>
              <w:jc w:val="center"/>
              <w:rPr>
                <w:sz w:val="20"/>
                <w:szCs w:val="20"/>
              </w:rPr>
            </w:pPr>
          </w:p>
        </w:tc>
      </w:tr>
      <w:tr w:rsidR="00920FB4" w14:paraId="5683667F" w14:textId="77777777" w:rsidTr="00291F3F">
        <w:tc>
          <w:tcPr>
            <w:tcW w:w="839" w:type="dxa"/>
            <w:tcMar>
              <w:top w:w="0" w:type="nil"/>
              <w:left w:w="0" w:type="nil"/>
              <w:bottom w:w="0" w:type="nil"/>
              <w:right w:w="0" w:type="nil"/>
            </w:tcMar>
          </w:tcPr>
          <w:p w14:paraId="762CC089"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2DE33744" w14:textId="56321A5A" w:rsidR="001F173E" w:rsidRPr="00733805" w:rsidRDefault="00733805" w:rsidP="007C42A8">
            <w:pPr>
              <w:rPr>
                <w:sz w:val="20"/>
                <w:szCs w:val="20"/>
              </w:rPr>
            </w:pPr>
            <w:r>
              <w:rPr>
                <w:sz w:val="20"/>
                <w:szCs w:val="20"/>
              </w:rPr>
              <w:t>Organic Chemistry I with a lab</w:t>
            </w:r>
            <w:r w:rsidR="00C119CD" w:rsidRPr="00C119CD">
              <w:rPr>
                <w:sz w:val="20"/>
                <w:szCs w:val="20"/>
                <w:vertAlign w:val="superscript"/>
              </w:rPr>
              <w:t>4</w:t>
            </w:r>
            <w:r w:rsidR="00291F3F">
              <w:rPr>
                <w:sz w:val="20"/>
                <w:szCs w:val="20"/>
                <w:vertAlign w:val="superscript"/>
              </w:rPr>
              <w:t xml:space="preserve"> note</w:t>
            </w:r>
          </w:p>
        </w:tc>
        <w:tc>
          <w:tcPr>
            <w:tcW w:w="900" w:type="dxa"/>
            <w:tcMar>
              <w:top w:w="0" w:type="nil"/>
              <w:left w:w="0" w:type="nil"/>
              <w:bottom w:w="0" w:type="nil"/>
              <w:right w:w="0" w:type="nil"/>
            </w:tcMar>
          </w:tcPr>
          <w:p w14:paraId="00CBE9F9" w14:textId="3CB889EB" w:rsidR="001F173E" w:rsidRPr="00733805" w:rsidRDefault="00733805" w:rsidP="00920FB4">
            <w:pPr>
              <w:jc w:val="center"/>
              <w:rPr>
                <w:sz w:val="20"/>
                <w:szCs w:val="20"/>
              </w:rPr>
            </w:pPr>
            <w:r>
              <w:rPr>
                <w:sz w:val="20"/>
                <w:szCs w:val="20"/>
              </w:rPr>
              <w:t>5</w:t>
            </w:r>
          </w:p>
        </w:tc>
        <w:tc>
          <w:tcPr>
            <w:tcW w:w="1530" w:type="dxa"/>
          </w:tcPr>
          <w:p w14:paraId="29DBA6C3" w14:textId="0E8FD996" w:rsidR="001F173E" w:rsidRPr="00733805" w:rsidRDefault="00733805" w:rsidP="00920FB4">
            <w:pPr>
              <w:jc w:val="center"/>
              <w:rPr>
                <w:szCs w:val="18"/>
              </w:rPr>
            </w:pPr>
            <w:r>
              <w:rPr>
                <w:szCs w:val="18"/>
              </w:rPr>
              <w:t>160:335,336</w:t>
            </w:r>
          </w:p>
        </w:tc>
        <w:tc>
          <w:tcPr>
            <w:tcW w:w="1260" w:type="dxa"/>
          </w:tcPr>
          <w:p w14:paraId="6A994E3F" w14:textId="77777777" w:rsidR="001F173E" w:rsidRPr="00733805" w:rsidRDefault="001F173E" w:rsidP="00920FB4">
            <w:pPr>
              <w:jc w:val="center"/>
              <w:rPr>
                <w:sz w:val="20"/>
                <w:szCs w:val="20"/>
              </w:rPr>
            </w:pPr>
          </w:p>
        </w:tc>
        <w:tc>
          <w:tcPr>
            <w:tcW w:w="1557" w:type="dxa"/>
          </w:tcPr>
          <w:p w14:paraId="165BB034" w14:textId="77777777" w:rsidR="001F173E" w:rsidRPr="00733805" w:rsidRDefault="001F173E" w:rsidP="00920FB4">
            <w:pPr>
              <w:jc w:val="center"/>
              <w:rPr>
                <w:sz w:val="20"/>
                <w:szCs w:val="20"/>
              </w:rPr>
            </w:pPr>
          </w:p>
        </w:tc>
      </w:tr>
      <w:tr w:rsidR="00920FB4" w14:paraId="75595030" w14:textId="77777777" w:rsidTr="00291F3F">
        <w:tc>
          <w:tcPr>
            <w:tcW w:w="839" w:type="dxa"/>
            <w:tcMar>
              <w:top w:w="0" w:type="nil"/>
              <w:left w:w="0" w:type="nil"/>
              <w:bottom w:w="0" w:type="nil"/>
              <w:right w:w="0" w:type="nil"/>
            </w:tcMar>
          </w:tcPr>
          <w:p w14:paraId="0A000B67"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3EC22C29" w14:textId="42609F77" w:rsidR="001F173E" w:rsidRPr="00733805" w:rsidRDefault="009A3893" w:rsidP="007C42A8">
            <w:pPr>
              <w:rPr>
                <w:sz w:val="20"/>
                <w:szCs w:val="20"/>
              </w:rPr>
            </w:pPr>
            <w:r>
              <w:rPr>
                <w:sz w:val="20"/>
                <w:szCs w:val="20"/>
              </w:rPr>
              <w:t>General Physics I</w:t>
            </w:r>
            <w:r w:rsidR="00864572">
              <w:rPr>
                <w:sz w:val="20"/>
                <w:szCs w:val="20"/>
              </w:rPr>
              <w:t xml:space="preserve"> with a lab</w:t>
            </w:r>
          </w:p>
        </w:tc>
        <w:tc>
          <w:tcPr>
            <w:tcW w:w="900" w:type="dxa"/>
            <w:tcMar>
              <w:top w:w="0" w:type="nil"/>
              <w:left w:w="0" w:type="nil"/>
              <w:bottom w:w="0" w:type="nil"/>
              <w:right w:w="0" w:type="nil"/>
            </w:tcMar>
          </w:tcPr>
          <w:p w14:paraId="3A24EE25" w14:textId="7EF7C663" w:rsidR="001F173E" w:rsidRPr="00733805" w:rsidRDefault="009A3893" w:rsidP="00920FB4">
            <w:pPr>
              <w:jc w:val="center"/>
              <w:rPr>
                <w:sz w:val="20"/>
                <w:szCs w:val="20"/>
              </w:rPr>
            </w:pPr>
            <w:r>
              <w:rPr>
                <w:sz w:val="20"/>
                <w:szCs w:val="20"/>
              </w:rPr>
              <w:t>4</w:t>
            </w:r>
          </w:p>
        </w:tc>
        <w:tc>
          <w:tcPr>
            <w:tcW w:w="1530" w:type="dxa"/>
          </w:tcPr>
          <w:p w14:paraId="35D0E5B2" w14:textId="511FE210" w:rsidR="001F173E" w:rsidRPr="00733805" w:rsidRDefault="009A3893" w:rsidP="009A3893">
            <w:pPr>
              <w:jc w:val="center"/>
              <w:rPr>
                <w:szCs w:val="18"/>
              </w:rPr>
            </w:pPr>
            <w:r>
              <w:rPr>
                <w:szCs w:val="18"/>
              </w:rPr>
              <w:t>750:203/131/133</w:t>
            </w:r>
          </w:p>
        </w:tc>
        <w:tc>
          <w:tcPr>
            <w:tcW w:w="1260" w:type="dxa"/>
          </w:tcPr>
          <w:p w14:paraId="2A08B8DA" w14:textId="77777777" w:rsidR="001F173E" w:rsidRPr="00733805" w:rsidRDefault="001F173E" w:rsidP="00920FB4">
            <w:pPr>
              <w:jc w:val="center"/>
              <w:rPr>
                <w:sz w:val="20"/>
                <w:szCs w:val="20"/>
              </w:rPr>
            </w:pPr>
          </w:p>
        </w:tc>
        <w:tc>
          <w:tcPr>
            <w:tcW w:w="1557" w:type="dxa"/>
          </w:tcPr>
          <w:p w14:paraId="2BA85F35" w14:textId="77777777" w:rsidR="001F173E" w:rsidRPr="00733805" w:rsidRDefault="001F173E" w:rsidP="00920FB4">
            <w:pPr>
              <w:jc w:val="center"/>
              <w:rPr>
                <w:sz w:val="20"/>
                <w:szCs w:val="20"/>
              </w:rPr>
            </w:pPr>
          </w:p>
        </w:tc>
      </w:tr>
      <w:tr w:rsidR="00920FB4" w14:paraId="3A815B68" w14:textId="77777777" w:rsidTr="00291F3F">
        <w:tc>
          <w:tcPr>
            <w:tcW w:w="839" w:type="dxa"/>
            <w:tcMar>
              <w:top w:w="0" w:type="nil"/>
              <w:left w:w="0" w:type="nil"/>
              <w:bottom w:w="0" w:type="nil"/>
              <w:right w:w="0" w:type="nil"/>
            </w:tcMar>
          </w:tcPr>
          <w:p w14:paraId="7E663CC4" w14:textId="77777777" w:rsidR="001F173E" w:rsidRDefault="001F173E" w:rsidP="00920FB4">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420" w:type="dxa"/>
            <w:tcMar>
              <w:top w:w="0" w:type="nil"/>
              <w:left w:w="0" w:type="nil"/>
              <w:bottom w:w="0" w:type="nil"/>
              <w:right w:w="0" w:type="nil"/>
            </w:tcMar>
          </w:tcPr>
          <w:p w14:paraId="33362ACF" w14:textId="0FD28148" w:rsidR="001F173E" w:rsidRPr="00733805" w:rsidRDefault="009A3893" w:rsidP="007C42A8">
            <w:pPr>
              <w:rPr>
                <w:sz w:val="20"/>
                <w:szCs w:val="20"/>
              </w:rPr>
            </w:pPr>
            <w:r>
              <w:rPr>
                <w:sz w:val="20"/>
                <w:szCs w:val="20"/>
              </w:rPr>
              <w:t>General Physics II</w:t>
            </w:r>
            <w:r w:rsidR="00864572">
              <w:rPr>
                <w:sz w:val="20"/>
                <w:szCs w:val="20"/>
              </w:rPr>
              <w:t xml:space="preserve"> with a lab</w:t>
            </w:r>
          </w:p>
        </w:tc>
        <w:tc>
          <w:tcPr>
            <w:tcW w:w="900" w:type="dxa"/>
            <w:tcMar>
              <w:top w:w="0" w:type="nil"/>
              <w:left w:w="0" w:type="nil"/>
              <w:bottom w:w="0" w:type="nil"/>
              <w:right w:w="0" w:type="nil"/>
            </w:tcMar>
          </w:tcPr>
          <w:p w14:paraId="40150790" w14:textId="6A9E9A8B" w:rsidR="001F173E" w:rsidRPr="00733805" w:rsidRDefault="009A3893" w:rsidP="00920FB4">
            <w:pPr>
              <w:jc w:val="center"/>
              <w:rPr>
                <w:sz w:val="20"/>
                <w:szCs w:val="20"/>
              </w:rPr>
            </w:pPr>
            <w:r>
              <w:rPr>
                <w:sz w:val="20"/>
                <w:szCs w:val="20"/>
              </w:rPr>
              <w:t>4</w:t>
            </w:r>
          </w:p>
        </w:tc>
        <w:tc>
          <w:tcPr>
            <w:tcW w:w="1530" w:type="dxa"/>
          </w:tcPr>
          <w:p w14:paraId="01CFFA48" w14:textId="4F306796" w:rsidR="001F173E" w:rsidRPr="00733805" w:rsidRDefault="009A3893" w:rsidP="00920FB4">
            <w:pPr>
              <w:jc w:val="center"/>
              <w:rPr>
                <w:szCs w:val="18"/>
              </w:rPr>
            </w:pPr>
            <w:r>
              <w:rPr>
                <w:szCs w:val="18"/>
              </w:rPr>
              <w:t>750:204/132/134</w:t>
            </w:r>
          </w:p>
        </w:tc>
        <w:tc>
          <w:tcPr>
            <w:tcW w:w="1260" w:type="dxa"/>
          </w:tcPr>
          <w:p w14:paraId="22C13CE7" w14:textId="77777777" w:rsidR="001F173E" w:rsidRPr="00733805" w:rsidRDefault="001F173E" w:rsidP="00920FB4">
            <w:pPr>
              <w:jc w:val="center"/>
              <w:rPr>
                <w:sz w:val="20"/>
                <w:szCs w:val="20"/>
              </w:rPr>
            </w:pPr>
          </w:p>
        </w:tc>
        <w:tc>
          <w:tcPr>
            <w:tcW w:w="1557" w:type="dxa"/>
          </w:tcPr>
          <w:p w14:paraId="6A4A2BDB" w14:textId="77777777" w:rsidR="001F173E" w:rsidRPr="00733805" w:rsidRDefault="001F173E" w:rsidP="00920FB4">
            <w:pPr>
              <w:jc w:val="center"/>
              <w:rPr>
                <w:sz w:val="20"/>
                <w:szCs w:val="20"/>
              </w:rPr>
            </w:pPr>
          </w:p>
        </w:tc>
      </w:tr>
    </w:tbl>
    <w:p w14:paraId="4833726A" w14:textId="77777777" w:rsidR="00B65648" w:rsidRDefault="00B65648"/>
    <w:p w14:paraId="34BE623F" w14:textId="54980B6F" w:rsidR="006C789D" w:rsidRPr="00A230AF" w:rsidRDefault="00A230AF">
      <w:pPr>
        <w:rPr>
          <w:b/>
          <w:bCs/>
          <w:sz w:val="20"/>
          <w:szCs w:val="20"/>
        </w:rPr>
      </w:pPr>
      <w:r w:rsidRPr="00A230AF">
        <w:rPr>
          <w:b/>
          <w:bCs/>
          <w:sz w:val="20"/>
          <w:szCs w:val="20"/>
        </w:rPr>
        <w:t xml:space="preserve">ELECTIVE COURSES WITH A LAB (4 </w:t>
      </w:r>
      <w:proofErr w:type="gramStart"/>
      <w:r w:rsidRPr="00A230AF">
        <w:rPr>
          <w:b/>
          <w:bCs/>
          <w:sz w:val="20"/>
          <w:szCs w:val="20"/>
        </w:rPr>
        <w:t>COURSES)</w:t>
      </w:r>
      <w:r w:rsidRPr="00A230AF">
        <w:rPr>
          <w:vertAlign w:val="superscript"/>
        </w:rPr>
        <w:t xml:space="preserve"> </w:t>
      </w:r>
      <w:r>
        <w:rPr>
          <w:vertAlign w:val="superscript"/>
        </w:rPr>
        <w:t xml:space="preserve"> </w:t>
      </w:r>
      <w:r w:rsidRPr="00220886">
        <w:rPr>
          <w:vertAlign w:val="superscript"/>
        </w:rPr>
        <w:t>6</w:t>
      </w:r>
      <w:proofErr w:type="gramEnd"/>
      <w:r>
        <w:rPr>
          <w:b/>
          <w:vertAlign w:val="superscript"/>
        </w:rPr>
        <w:t xml:space="preserve"> see note</w:t>
      </w:r>
    </w:p>
    <w:tbl>
      <w:tblPr>
        <w:tblStyle w:val="TableGrid"/>
        <w:tblW w:w="495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1012"/>
        <w:gridCol w:w="2941"/>
        <w:gridCol w:w="892"/>
        <w:gridCol w:w="1784"/>
        <w:gridCol w:w="1214"/>
        <w:gridCol w:w="1577"/>
      </w:tblGrid>
      <w:tr w:rsidR="006C789D" w:rsidRPr="00920FB4" w14:paraId="5C1D5F35" w14:textId="77777777" w:rsidTr="00A230AF">
        <w:tc>
          <w:tcPr>
            <w:tcW w:w="1012" w:type="dxa"/>
            <w:tcMar>
              <w:top w:w="0" w:type="nil"/>
              <w:left w:w="0" w:type="nil"/>
              <w:bottom w:w="0" w:type="nil"/>
              <w:right w:w="0" w:type="nil"/>
            </w:tcMar>
          </w:tcPr>
          <w:p w14:paraId="44786C6E" w14:textId="77777777" w:rsidR="006C789D" w:rsidRPr="00920FB4" w:rsidRDefault="006C789D" w:rsidP="005E5D1B">
            <w:pPr>
              <w:jc w:val="center"/>
              <w:rPr>
                <w:color w:val="0000FF"/>
                <w:sz w:val="20"/>
                <w:szCs w:val="20"/>
              </w:rPr>
            </w:pPr>
            <w:r w:rsidRPr="00920FB4">
              <w:rPr>
                <w:color w:val="0000FF"/>
                <w:sz w:val="20"/>
                <w:szCs w:val="20"/>
              </w:rPr>
              <w:t>Review by Advisor</w:t>
            </w:r>
          </w:p>
        </w:tc>
        <w:tc>
          <w:tcPr>
            <w:tcW w:w="2941" w:type="dxa"/>
            <w:tcMar>
              <w:top w:w="0" w:type="nil"/>
              <w:left w:w="0" w:type="nil"/>
              <w:bottom w:w="0" w:type="nil"/>
              <w:right w:w="0" w:type="nil"/>
            </w:tcMar>
          </w:tcPr>
          <w:p w14:paraId="5AE47FBE" w14:textId="77777777" w:rsidR="006C789D" w:rsidRPr="00920FB4" w:rsidRDefault="006C789D" w:rsidP="005E5D1B">
            <w:pPr>
              <w:jc w:val="center"/>
              <w:rPr>
                <w:color w:val="0000FF"/>
                <w:sz w:val="20"/>
                <w:szCs w:val="20"/>
              </w:rPr>
            </w:pPr>
            <w:r w:rsidRPr="00920FB4">
              <w:rPr>
                <w:color w:val="0000FF"/>
                <w:sz w:val="20"/>
                <w:szCs w:val="20"/>
              </w:rPr>
              <w:t>Courses</w:t>
            </w:r>
          </w:p>
        </w:tc>
        <w:tc>
          <w:tcPr>
            <w:tcW w:w="892" w:type="dxa"/>
            <w:tcMar>
              <w:top w:w="0" w:type="nil"/>
              <w:left w:w="0" w:type="nil"/>
              <w:bottom w:w="0" w:type="nil"/>
              <w:right w:w="0" w:type="nil"/>
            </w:tcMar>
          </w:tcPr>
          <w:p w14:paraId="0B057651" w14:textId="77777777" w:rsidR="006C789D" w:rsidRPr="00920FB4" w:rsidRDefault="006C789D" w:rsidP="005E5D1B">
            <w:pPr>
              <w:jc w:val="center"/>
              <w:rPr>
                <w:color w:val="0000FF"/>
                <w:sz w:val="20"/>
                <w:szCs w:val="20"/>
              </w:rPr>
            </w:pPr>
            <w:r w:rsidRPr="00920FB4">
              <w:rPr>
                <w:color w:val="0000FF"/>
                <w:sz w:val="20"/>
                <w:szCs w:val="20"/>
              </w:rPr>
              <w:t>Minimum Credits</w:t>
            </w:r>
          </w:p>
        </w:tc>
        <w:tc>
          <w:tcPr>
            <w:tcW w:w="1784" w:type="dxa"/>
          </w:tcPr>
          <w:p w14:paraId="6B98B02E" w14:textId="77777777" w:rsidR="006C789D" w:rsidRPr="00920FB4" w:rsidRDefault="006C789D" w:rsidP="005E5D1B">
            <w:pPr>
              <w:jc w:val="center"/>
              <w:rPr>
                <w:color w:val="0000FF"/>
                <w:sz w:val="20"/>
                <w:szCs w:val="20"/>
              </w:rPr>
            </w:pPr>
            <w:r w:rsidRPr="00920FB4">
              <w:rPr>
                <w:color w:val="0000FF"/>
                <w:sz w:val="20"/>
                <w:szCs w:val="20"/>
              </w:rPr>
              <w:t>Course Number</w:t>
            </w:r>
          </w:p>
        </w:tc>
        <w:tc>
          <w:tcPr>
            <w:tcW w:w="1214" w:type="dxa"/>
          </w:tcPr>
          <w:p w14:paraId="5BABBBBC" w14:textId="77777777" w:rsidR="006C789D" w:rsidRPr="00920FB4" w:rsidRDefault="006C789D" w:rsidP="005E5D1B">
            <w:pPr>
              <w:jc w:val="center"/>
              <w:rPr>
                <w:color w:val="0000FF"/>
                <w:sz w:val="20"/>
                <w:szCs w:val="20"/>
              </w:rPr>
            </w:pPr>
            <w:r w:rsidRPr="00920FB4">
              <w:rPr>
                <w:color w:val="0000FF"/>
                <w:sz w:val="20"/>
                <w:szCs w:val="20"/>
              </w:rPr>
              <w:t>Completed Credits</w:t>
            </w:r>
          </w:p>
        </w:tc>
        <w:tc>
          <w:tcPr>
            <w:tcW w:w="1577" w:type="dxa"/>
          </w:tcPr>
          <w:p w14:paraId="664E1235" w14:textId="77777777" w:rsidR="006C789D" w:rsidRPr="00920FB4" w:rsidRDefault="006C789D" w:rsidP="005E5D1B">
            <w:pPr>
              <w:jc w:val="center"/>
              <w:rPr>
                <w:color w:val="0000FF"/>
                <w:sz w:val="20"/>
                <w:szCs w:val="20"/>
              </w:rPr>
            </w:pPr>
            <w:r>
              <w:rPr>
                <w:color w:val="0000FF"/>
                <w:sz w:val="20"/>
                <w:szCs w:val="20"/>
              </w:rPr>
              <w:t>Completed year/semester</w:t>
            </w:r>
          </w:p>
        </w:tc>
      </w:tr>
      <w:tr w:rsidR="006C789D" w14:paraId="722B1132" w14:textId="77777777" w:rsidTr="00A230AF">
        <w:tc>
          <w:tcPr>
            <w:tcW w:w="1012" w:type="dxa"/>
            <w:tcMar>
              <w:top w:w="0" w:type="nil"/>
              <w:left w:w="0" w:type="nil"/>
              <w:bottom w:w="0" w:type="nil"/>
              <w:right w:w="0" w:type="nil"/>
            </w:tcMar>
          </w:tcPr>
          <w:p w14:paraId="6DDA59EE" w14:textId="77777777" w:rsidR="006C789D" w:rsidRDefault="006C789D"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41" w:type="dxa"/>
            <w:tcMar>
              <w:top w:w="0" w:type="nil"/>
              <w:left w:w="0" w:type="nil"/>
              <w:bottom w:w="0" w:type="nil"/>
              <w:right w:w="0" w:type="nil"/>
            </w:tcMar>
          </w:tcPr>
          <w:p w14:paraId="6CB8EBF4" w14:textId="77777777" w:rsidR="006C789D" w:rsidRPr="00733805" w:rsidRDefault="006C789D" w:rsidP="005E5D1B">
            <w:pPr>
              <w:rPr>
                <w:sz w:val="20"/>
                <w:szCs w:val="20"/>
              </w:rPr>
            </w:pPr>
          </w:p>
        </w:tc>
        <w:tc>
          <w:tcPr>
            <w:tcW w:w="892" w:type="dxa"/>
            <w:tcMar>
              <w:top w:w="0" w:type="nil"/>
              <w:left w:w="0" w:type="nil"/>
              <w:bottom w:w="0" w:type="nil"/>
              <w:right w:w="0" w:type="nil"/>
            </w:tcMar>
          </w:tcPr>
          <w:p w14:paraId="0D40F072" w14:textId="77777777" w:rsidR="006C789D" w:rsidRPr="00733805" w:rsidRDefault="006C789D" w:rsidP="005E5D1B">
            <w:pPr>
              <w:jc w:val="center"/>
              <w:rPr>
                <w:sz w:val="20"/>
                <w:szCs w:val="20"/>
              </w:rPr>
            </w:pPr>
          </w:p>
        </w:tc>
        <w:tc>
          <w:tcPr>
            <w:tcW w:w="1784" w:type="dxa"/>
          </w:tcPr>
          <w:p w14:paraId="0F55022F" w14:textId="77777777" w:rsidR="006C789D" w:rsidRPr="00733805" w:rsidRDefault="006C789D" w:rsidP="005E5D1B">
            <w:pPr>
              <w:jc w:val="center"/>
              <w:rPr>
                <w:szCs w:val="18"/>
              </w:rPr>
            </w:pPr>
          </w:p>
        </w:tc>
        <w:tc>
          <w:tcPr>
            <w:tcW w:w="1214" w:type="dxa"/>
          </w:tcPr>
          <w:p w14:paraId="4B418477" w14:textId="77777777" w:rsidR="006C789D" w:rsidRPr="00733805" w:rsidRDefault="006C789D" w:rsidP="005E5D1B">
            <w:pPr>
              <w:jc w:val="center"/>
              <w:rPr>
                <w:sz w:val="20"/>
                <w:szCs w:val="20"/>
              </w:rPr>
            </w:pPr>
          </w:p>
        </w:tc>
        <w:tc>
          <w:tcPr>
            <w:tcW w:w="1577" w:type="dxa"/>
          </w:tcPr>
          <w:p w14:paraId="2B839655" w14:textId="77777777" w:rsidR="006C789D" w:rsidRPr="00733805" w:rsidRDefault="006C789D" w:rsidP="005E5D1B">
            <w:pPr>
              <w:jc w:val="center"/>
              <w:rPr>
                <w:sz w:val="20"/>
                <w:szCs w:val="20"/>
              </w:rPr>
            </w:pPr>
          </w:p>
        </w:tc>
      </w:tr>
      <w:tr w:rsidR="006C789D" w14:paraId="5E040363" w14:textId="77777777" w:rsidTr="00A230AF">
        <w:tc>
          <w:tcPr>
            <w:tcW w:w="1012" w:type="dxa"/>
            <w:tcMar>
              <w:top w:w="0" w:type="nil"/>
              <w:left w:w="0" w:type="nil"/>
              <w:bottom w:w="0" w:type="nil"/>
              <w:right w:w="0" w:type="nil"/>
            </w:tcMar>
          </w:tcPr>
          <w:p w14:paraId="793F8E97" w14:textId="77777777" w:rsidR="006C789D" w:rsidRDefault="006C789D"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41" w:type="dxa"/>
            <w:tcMar>
              <w:top w:w="0" w:type="nil"/>
              <w:left w:w="0" w:type="nil"/>
              <w:bottom w:w="0" w:type="nil"/>
              <w:right w:w="0" w:type="nil"/>
            </w:tcMar>
          </w:tcPr>
          <w:p w14:paraId="164E388F" w14:textId="77777777" w:rsidR="006C789D" w:rsidRPr="00733805" w:rsidRDefault="006C789D" w:rsidP="005E5D1B">
            <w:pPr>
              <w:rPr>
                <w:sz w:val="20"/>
                <w:szCs w:val="20"/>
              </w:rPr>
            </w:pPr>
          </w:p>
        </w:tc>
        <w:tc>
          <w:tcPr>
            <w:tcW w:w="892" w:type="dxa"/>
            <w:tcMar>
              <w:top w:w="0" w:type="nil"/>
              <w:left w:w="0" w:type="nil"/>
              <w:bottom w:w="0" w:type="nil"/>
              <w:right w:w="0" w:type="nil"/>
            </w:tcMar>
          </w:tcPr>
          <w:p w14:paraId="51DC899C" w14:textId="77777777" w:rsidR="006C789D" w:rsidRPr="00733805" w:rsidRDefault="006C789D" w:rsidP="005E5D1B">
            <w:pPr>
              <w:jc w:val="center"/>
              <w:rPr>
                <w:sz w:val="20"/>
                <w:szCs w:val="20"/>
              </w:rPr>
            </w:pPr>
          </w:p>
        </w:tc>
        <w:tc>
          <w:tcPr>
            <w:tcW w:w="1784" w:type="dxa"/>
          </w:tcPr>
          <w:p w14:paraId="14980057" w14:textId="77777777" w:rsidR="006C789D" w:rsidRPr="00733805" w:rsidRDefault="006C789D" w:rsidP="005E5D1B">
            <w:pPr>
              <w:jc w:val="center"/>
              <w:rPr>
                <w:szCs w:val="18"/>
              </w:rPr>
            </w:pPr>
          </w:p>
        </w:tc>
        <w:tc>
          <w:tcPr>
            <w:tcW w:w="1214" w:type="dxa"/>
          </w:tcPr>
          <w:p w14:paraId="2651B4D7" w14:textId="77777777" w:rsidR="006C789D" w:rsidRPr="00733805" w:rsidRDefault="006C789D" w:rsidP="005E5D1B">
            <w:pPr>
              <w:jc w:val="center"/>
              <w:rPr>
                <w:sz w:val="20"/>
                <w:szCs w:val="20"/>
              </w:rPr>
            </w:pPr>
          </w:p>
        </w:tc>
        <w:tc>
          <w:tcPr>
            <w:tcW w:w="1577" w:type="dxa"/>
          </w:tcPr>
          <w:p w14:paraId="27936E87" w14:textId="77777777" w:rsidR="006C789D" w:rsidRPr="00733805" w:rsidRDefault="006C789D" w:rsidP="005E5D1B">
            <w:pPr>
              <w:jc w:val="center"/>
              <w:rPr>
                <w:sz w:val="20"/>
                <w:szCs w:val="20"/>
              </w:rPr>
            </w:pPr>
          </w:p>
        </w:tc>
      </w:tr>
      <w:tr w:rsidR="006C789D" w14:paraId="208143A3" w14:textId="77777777" w:rsidTr="00A230AF">
        <w:tc>
          <w:tcPr>
            <w:tcW w:w="1012" w:type="dxa"/>
            <w:tcMar>
              <w:top w:w="0" w:type="nil"/>
              <w:left w:w="0" w:type="nil"/>
              <w:bottom w:w="0" w:type="nil"/>
              <w:right w:w="0" w:type="nil"/>
            </w:tcMar>
          </w:tcPr>
          <w:p w14:paraId="5B02DEB4" w14:textId="77777777" w:rsidR="006C789D" w:rsidRDefault="006C789D"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41" w:type="dxa"/>
            <w:tcMar>
              <w:top w:w="0" w:type="nil"/>
              <w:left w:w="0" w:type="nil"/>
              <w:bottom w:w="0" w:type="nil"/>
              <w:right w:w="0" w:type="nil"/>
            </w:tcMar>
          </w:tcPr>
          <w:p w14:paraId="18269541" w14:textId="77777777" w:rsidR="006C789D" w:rsidRPr="00733805" w:rsidRDefault="006C789D" w:rsidP="005E5D1B">
            <w:pPr>
              <w:rPr>
                <w:sz w:val="20"/>
                <w:szCs w:val="20"/>
              </w:rPr>
            </w:pPr>
          </w:p>
        </w:tc>
        <w:tc>
          <w:tcPr>
            <w:tcW w:w="892" w:type="dxa"/>
            <w:tcMar>
              <w:top w:w="0" w:type="nil"/>
              <w:left w:w="0" w:type="nil"/>
              <w:bottom w:w="0" w:type="nil"/>
              <w:right w:w="0" w:type="nil"/>
            </w:tcMar>
          </w:tcPr>
          <w:p w14:paraId="1B38ADBD" w14:textId="77777777" w:rsidR="006C789D" w:rsidRPr="00733805" w:rsidRDefault="006C789D" w:rsidP="005E5D1B">
            <w:pPr>
              <w:jc w:val="center"/>
              <w:rPr>
                <w:sz w:val="20"/>
                <w:szCs w:val="20"/>
              </w:rPr>
            </w:pPr>
          </w:p>
        </w:tc>
        <w:tc>
          <w:tcPr>
            <w:tcW w:w="1784" w:type="dxa"/>
          </w:tcPr>
          <w:p w14:paraId="686DFE4E" w14:textId="77777777" w:rsidR="006C789D" w:rsidRPr="00733805" w:rsidRDefault="006C789D" w:rsidP="005E5D1B">
            <w:pPr>
              <w:jc w:val="center"/>
              <w:rPr>
                <w:szCs w:val="18"/>
              </w:rPr>
            </w:pPr>
          </w:p>
        </w:tc>
        <w:tc>
          <w:tcPr>
            <w:tcW w:w="1214" w:type="dxa"/>
          </w:tcPr>
          <w:p w14:paraId="5EC1DD96" w14:textId="77777777" w:rsidR="006C789D" w:rsidRPr="00733805" w:rsidRDefault="006C789D" w:rsidP="005E5D1B">
            <w:pPr>
              <w:jc w:val="center"/>
              <w:rPr>
                <w:sz w:val="20"/>
                <w:szCs w:val="20"/>
              </w:rPr>
            </w:pPr>
          </w:p>
        </w:tc>
        <w:tc>
          <w:tcPr>
            <w:tcW w:w="1577" w:type="dxa"/>
          </w:tcPr>
          <w:p w14:paraId="4E5EA8DF" w14:textId="77777777" w:rsidR="006C789D" w:rsidRPr="00733805" w:rsidRDefault="006C789D" w:rsidP="005E5D1B">
            <w:pPr>
              <w:jc w:val="center"/>
              <w:rPr>
                <w:sz w:val="20"/>
                <w:szCs w:val="20"/>
              </w:rPr>
            </w:pPr>
          </w:p>
        </w:tc>
      </w:tr>
      <w:tr w:rsidR="006C789D" w14:paraId="235045B7" w14:textId="77777777" w:rsidTr="00A230AF">
        <w:tc>
          <w:tcPr>
            <w:tcW w:w="1012" w:type="dxa"/>
            <w:tcMar>
              <w:top w:w="0" w:type="nil"/>
              <w:left w:w="0" w:type="nil"/>
              <w:bottom w:w="0" w:type="nil"/>
              <w:right w:w="0" w:type="nil"/>
            </w:tcMar>
          </w:tcPr>
          <w:p w14:paraId="1A0C88C7" w14:textId="77777777" w:rsidR="006C789D" w:rsidRDefault="006C789D"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41" w:type="dxa"/>
            <w:tcMar>
              <w:top w:w="0" w:type="nil"/>
              <w:left w:w="0" w:type="nil"/>
              <w:bottom w:w="0" w:type="nil"/>
              <w:right w:w="0" w:type="nil"/>
            </w:tcMar>
          </w:tcPr>
          <w:p w14:paraId="6DE7F57C" w14:textId="77777777" w:rsidR="006C789D" w:rsidRPr="00733805" w:rsidRDefault="006C789D" w:rsidP="005E5D1B">
            <w:pPr>
              <w:rPr>
                <w:sz w:val="20"/>
                <w:szCs w:val="20"/>
              </w:rPr>
            </w:pPr>
          </w:p>
        </w:tc>
        <w:tc>
          <w:tcPr>
            <w:tcW w:w="892" w:type="dxa"/>
            <w:tcMar>
              <w:top w:w="0" w:type="nil"/>
              <w:left w:w="0" w:type="nil"/>
              <w:bottom w:w="0" w:type="nil"/>
              <w:right w:w="0" w:type="nil"/>
            </w:tcMar>
          </w:tcPr>
          <w:p w14:paraId="76C182EA" w14:textId="77777777" w:rsidR="006C789D" w:rsidRPr="00733805" w:rsidRDefault="006C789D" w:rsidP="005E5D1B">
            <w:pPr>
              <w:jc w:val="center"/>
              <w:rPr>
                <w:sz w:val="20"/>
                <w:szCs w:val="20"/>
              </w:rPr>
            </w:pPr>
          </w:p>
        </w:tc>
        <w:tc>
          <w:tcPr>
            <w:tcW w:w="1784" w:type="dxa"/>
          </w:tcPr>
          <w:p w14:paraId="78C8485C" w14:textId="77777777" w:rsidR="006C789D" w:rsidRPr="00733805" w:rsidRDefault="006C789D" w:rsidP="005E5D1B">
            <w:pPr>
              <w:jc w:val="center"/>
              <w:rPr>
                <w:szCs w:val="18"/>
              </w:rPr>
            </w:pPr>
          </w:p>
        </w:tc>
        <w:tc>
          <w:tcPr>
            <w:tcW w:w="1214" w:type="dxa"/>
          </w:tcPr>
          <w:p w14:paraId="368CED47" w14:textId="77777777" w:rsidR="006C789D" w:rsidRPr="00733805" w:rsidRDefault="006C789D" w:rsidP="005E5D1B">
            <w:pPr>
              <w:jc w:val="center"/>
              <w:rPr>
                <w:sz w:val="20"/>
                <w:szCs w:val="20"/>
              </w:rPr>
            </w:pPr>
          </w:p>
        </w:tc>
        <w:tc>
          <w:tcPr>
            <w:tcW w:w="1577" w:type="dxa"/>
          </w:tcPr>
          <w:p w14:paraId="5777A05F" w14:textId="77777777" w:rsidR="006C789D" w:rsidRPr="00733805" w:rsidRDefault="006C789D" w:rsidP="005E5D1B">
            <w:pPr>
              <w:jc w:val="center"/>
              <w:rPr>
                <w:sz w:val="20"/>
                <w:szCs w:val="20"/>
              </w:rPr>
            </w:pPr>
          </w:p>
        </w:tc>
      </w:tr>
    </w:tbl>
    <w:p w14:paraId="556ED81F" w14:textId="77777777" w:rsidR="006C789D" w:rsidRDefault="006C789D"/>
    <w:p w14:paraId="1EA245A2" w14:textId="0DD570BD" w:rsidR="006C789D" w:rsidRPr="005614DA" w:rsidRDefault="005614DA">
      <w:pPr>
        <w:rPr>
          <w:b/>
          <w:bCs/>
          <w:sz w:val="20"/>
          <w:szCs w:val="20"/>
        </w:rPr>
      </w:pPr>
      <w:r w:rsidRPr="005614DA">
        <w:rPr>
          <w:b/>
          <w:bCs/>
          <w:sz w:val="20"/>
          <w:szCs w:val="20"/>
        </w:rPr>
        <w:t>ELECTIVE COURSES (3 COURSES)</w:t>
      </w:r>
    </w:p>
    <w:tbl>
      <w:tblPr>
        <w:tblStyle w:val="TableGrid"/>
        <w:tblW w:w="495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1012"/>
        <w:gridCol w:w="2941"/>
        <w:gridCol w:w="892"/>
        <w:gridCol w:w="1784"/>
        <w:gridCol w:w="1214"/>
        <w:gridCol w:w="1577"/>
      </w:tblGrid>
      <w:tr w:rsidR="00291F3F" w:rsidRPr="00920FB4" w14:paraId="206DE37F" w14:textId="77777777" w:rsidTr="005E5D1B">
        <w:tc>
          <w:tcPr>
            <w:tcW w:w="1012" w:type="dxa"/>
            <w:tcMar>
              <w:top w:w="0" w:type="nil"/>
              <w:left w:w="0" w:type="nil"/>
              <w:bottom w:w="0" w:type="nil"/>
              <w:right w:w="0" w:type="nil"/>
            </w:tcMar>
          </w:tcPr>
          <w:p w14:paraId="7ED8EA5C" w14:textId="77777777" w:rsidR="00291F3F" w:rsidRPr="00920FB4" w:rsidRDefault="00291F3F" w:rsidP="005E5D1B">
            <w:pPr>
              <w:jc w:val="center"/>
              <w:rPr>
                <w:color w:val="0000FF"/>
                <w:sz w:val="20"/>
                <w:szCs w:val="20"/>
              </w:rPr>
            </w:pPr>
            <w:r w:rsidRPr="00920FB4">
              <w:rPr>
                <w:color w:val="0000FF"/>
                <w:sz w:val="20"/>
                <w:szCs w:val="20"/>
              </w:rPr>
              <w:t>Review by Advisor</w:t>
            </w:r>
          </w:p>
        </w:tc>
        <w:tc>
          <w:tcPr>
            <w:tcW w:w="2941" w:type="dxa"/>
            <w:tcMar>
              <w:top w:w="0" w:type="nil"/>
              <w:left w:w="0" w:type="nil"/>
              <w:bottom w:w="0" w:type="nil"/>
              <w:right w:w="0" w:type="nil"/>
            </w:tcMar>
          </w:tcPr>
          <w:p w14:paraId="62A3D357" w14:textId="77777777" w:rsidR="00291F3F" w:rsidRPr="00920FB4" w:rsidRDefault="00291F3F" w:rsidP="005E5D1B">
            <w:pPr>
              <w:jc w:val="center"/>
              <w:rPr>
                <w:color w:val="0000FF"/>
                <w:sz w:val="20"/>
                <w:szCs w:val="20"/>
              </w:rPr>
            </w:pPr>
            <w:r w:rsidRPr="00920FB4">
              <w:rPr>
                <w:color w:val="0000FF"/>
                <w:sz w:val="20"/>
                <w:szCs w:val="20"/>
              </w:rPr>
              <w:t>Courses</w:t>
            </w:r>
          </w:p>
        </w:tc>
        <w:tc>
          <w:tcPr>
            <w:tcW w:w="892" w:type="dxa"/>
            <w:tcMar>
              <w:top w:w="0" w:type="nil"/>
              <w:left w:w="0" w:type="nil"/>
              <w:bottom w:w="0" w:type="nil"/>
              <w:right w:w="0" w:type="nil"/>
            </w:tcMar>
          </w:tcPr>
          <w:p w14:paraId="41EF9D7A" w14:textId="77777777" w:rsidR="00291F3F" w:rsidRPr="00920FB4" w:rsidRDefault="00291F3F" w:rsidP="005E5D1B">
            <w:pPr>
              <w:jc w:val="center"/>
              <w:rPr>
                <w:color w:val="0000FF"/>
                <w:sz w:val="20"/>
                <w:szCs w:val="20"/>
              </w:rPr>
            </w:pPr>
            <w:r w:rsidRPr="00920FB4">
              <w:rPr>
                <w:color w:val="0000FF"/>
                <w:sz w:val="20"/>
                <w:szCs w:val="20"/>
              </w:rPr>
              <w:t>Minimum Credits</w:t>
            </w:r>
          </w:p>
        </w:tc>
        <w:tc>
          <w:tcPr>
            <w:tcW w:w="1784" w:type="dxa"/>
          </w:tcPr>
          <w:p w14:paraId="2079283D" w14:textId="77777777" w:rsidR="00291F3F" w:rsidRPr="00920FB4" w:rsidRDefault="00291F3F" w:rsidP="005E5D1B">
            <w:pPr>
              <w:jc w:val="center"/>
              <w:rPr>
                <w:color w:val="0000FF"/>
                <w:sz w:val="20"/>
                <w:szCs w:val="20"/>
              </w:rPr>
            </w:pPr>
            <w:r w:rsidRPr="00920FB4">
              <w:rPr>
                <w:color w:val="0000FF"/>
                <w:sz w:val="20"/>
                <w:szCs w:val="20"/>
              </w:rPr>
              <w:t>Course Number</w:t>
            </w:r>
          </w:p>
        </w:tc>
        <w:tc>
          <w:tcPr>
            <w:tcW w:w="1214" w:type="dxa"/>
          </w:tcPr>
          <w:p w14:paraId="63097A9C" w14:textId="77777777" w:rsidR="00291F3F" w:rsidRPr="00920FB4" w:rsidRDefault="00291F3F" w:rsidP="005E5D1B">
            <w:pPr>
              <w:jc w:val="center"/>
              <w:rPr>
                <w:color w:val="0000FF"/>
                <w:sz w:val="20"/>
                <w:szCs w:val="20"/>
              </w:rPr>
            </w:pPr>
            <w:r w:rsidRPr="00920FB4">
              <w:rPr>
                <w:color w:val="0000FF"/>
                <w:sz w:val="20"/>
                <w:szCs w:val="20"/>
              </w:rPr>
              <w:t>Completed Credits</w:t>
            </w:r>
          </w:p>
        </w:tc>
        <w:tc>
          <w:tcPr>
            <w:tcW w:w="1577" w:type="dxa"/>
          </w:tcPr>
          <w:p w14:paraId="7DB19353" w14:textId="77777777" w:rsidR="00291F3F" w:rsidRPr="00920FB4" w:rsidRDefault="00291F3F" w:rsidP="005E5D1B">
            <w:pPr>
              <w:jc w:val="center"/>
              <w:rPr>
                <w:color w:val="0000FF"/>
                <w:sz w:val="20"/>
                <w:szCs w:val="20"/>
              </w:rPr>
            </w:pPr>
            <w:r>
              <w:rPr>
                <w:color w:val="0000FF"/>
                <w:sz w:val="20"/>
                <w:szCs w:val="20"/>
              </w:rPr>
              <w:t>Completed year/semester</w:t>
            </w:r>
          </w:p>
        </w:tc>
      </w:tr>
      <w:tr w:rsidR="00291F3F" w14:paraId="23E81A92" w14:textId="77777777" w:rsidTr="005E5D1B">
        <w:tc>
          <w:tcPr>
            <w:tcW w:w="1012" w:type="dxa"/>
            <w:tcMar>
              <w:top w:w="0" w:type="nil"/>
              <w:left w:w="0" w:type="nil"/>
              <w:bottom w:w="0" w:type="nil"/>
              <w:right w:w="0" w:type="nil"/>
            </w:tcMar>
          </w:tcPr>
          <w:p w14:paraId="32BD3ADB"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41" w:type="dxa"/>
            <w:tcMar>
              <w:top w:w="0" w:type="nil"/>
              <w:left w:w="0" w:type="nil"/>
              <w:bottom w:w="0" w:type="nil"/>
              <w:right w:w="0" w:type="nil"/>
            </w:tcMar>
          </w:tcPr>
          <w:p w14:paraId="2087B47C" w14:textId="77777777" w:rsidR="00291F3F" w:rsidRPr="00733805" w:rsidRDefault="00291F3F" w:rsidP="005E5D1B">
            <w:pPr>
              <w:rPr>
                <w:sz w:val="20"/>
                <w:szCs w:val="20"/>
              </w:rPr>
            </w:pPr>
          </w:p>
        </w:tc>
        <w:tc>
          <w:tcPr>
            <w:tcW w:w="892" w:type="dxa"/>
            <w:tcMar>
              <w:top w:w="0" w:type="nil"/>
              <w:left w:w="0" w:type="nil"/>
              <w:bottom w:w="0" w:type="nil"/>
              <w:right w:w="0" w:type="nil"/>
            </w:tcMar>
          </w:tcPr>
          <w:p w14:paraId="1123B31F" w14:textId="77777777" w:rsidR="00291F3F" w:rsidRPr="00733805" w:rsidRDefault="00291F3F" w:rsidP="005E5D1B">
            <w:pPr>
              <w:jc w:val="center"/>
              <w:rPr>
                <w:sz w:val="20"/>
                <w:szCs w:val="20"/>
              </w:rPr>
            </w:pPr>
          </w:p>
        </w:tc>
        <w:tc>
          <w:tcPr>
            <w:tcW w:w="1784" w:type="dxa"/>
          </w:tcPr>
          <w:p w14:paraId="219B56F9" w14:textId="77777777" w:rsidR="00291F3F" w:rsidRPr="00733805" w:rsidRDefault="00291F3F" w:rsidP="005E5D1B">
            <w:pPr>
              <w:jc w:val="center"/>
              <w:rPr>
                <w:szCs w:val="18"/>
              </w:rPr>
            </w:pPr>
          </w:p>
        </w:tc>
        <w:tc>
          <w:tcPr>
            <w:tcW w:w="1214" w:type="dxa"/>
          </w:tcPr>
          <w:p w14:paraId="5F645676" w14:textId="77777777" w:rsidR="00291F3F" w:rsidRPr="00733805" w:rsidRDefault="00291F3F" w:rsidP="005E5D1B">
            <w:pPr>
              <w:jc w:val="center"/>
              <w:rPr>
                <w:sz w:val="20"/>
                <w:szCs w:val="20"/>
              </w:rPr>
            </w:pPr>
          </w:p>
        </w:tc>
        <w:tc>
          <w:tcPr>
            <w:tcW w:w="1577" w:type="dxa"/>
          </w:tcPr>
          <w:p w14:paraId="2755DC10" w14:textId="77777777" w:rsidR="00291F3F" w:rsidRPr="00733805" w:rsidRDefault="00291F3F" w:rsidP="005E5D1B">
            <w:pPr>
              <w:jc w:val="center"/>
              <w:rPr>
                <w:sz w:val="20"/>
                <w:szCs w:val="20"/>
              </w:rPr>
            </w:pPr>
          </w:p>
        </w:tc>
      </w:tr>
      <w:tr w:rsidR="00291F3F" w14:paraId="29FE48A4" w14:textId="77777777" w:rsidTr="005E5D1B">
        <w:tc>
          <w:tcPr>
            <w:tcW w:w="1012" w:type="dxa"/>
            <w:tcMar>
              <w:top w:w="0" w:type="nil"/>
              <w:left w:w="0" w:type="nil"/>
              <w:bottom w:w="0" w:type="nil"/>
              <w:right w:w="0" w:type="nil"/>
            </w:tcMar>
          </w:tcPr>
          <w:p w14:paraId="1A5014D4"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41" w:type="dxa"/>
            <w:tcMar>
              <w:top w:w="0" w:type="nil"/>
              <w:left w:w="0" w:type="nil"/>
              <w:bottom w:w="0" w:type="nil"/>
              <w:right w:w="0" w:type="nil"/>
            </w:tcMar>
          </w:tcPr>
          <w:p w14:paraId="0D3BCEED" w14:textId="77777777" w:rsidR="00291F3F" w:rsidRPr="00733805" w:rsidRDefault="00291F3F" w:rsidP="005E5D1B">
            <w:pPr>
              <w:rPr>
                <w:sz w:val="20"/>
                <w:szCs w:val="20"/>
              </w:rPr>
            </w:pPr>
          </w:p>
        </w:tc>
        <w:tc>
          <w:tcPr>
            <w:tcW w:w="892" w:type="dxa"/>
            <w:tcMar>
              <w:top w:w="0" w:type="nil"/>
              <w:left w:w="0" w:type="nil"/>
              <w:bottom w:w="0" w:type="nil"/>
              <w:right w:w="0" w:type="nil"/>
            </w:tcMar>
          </w:tcPr>
          <w:p w14:paraId="4A7E1FA1" w14:textId="77777777" w:rsidR="00291F3F" w:rsidRPr="00733805" w:rsidRDefault="00291F3F" w:rsidP="005E5D1B">
            <w:pPr>
              <w:jc w:val="center"/>
              <w:rPr>
                <w:sz w:val="20"/>
                <w:szCs w:val="20"/>
              </w:rPr>
            </w:pPr>
          </w:p>
        </w:tc>
        <w:tc>
          <w:tcPr>
            <w:tcW w:w="1784" w:type="dxa"/>
          </w:tcPr>
          <w:p w14:paraId="639052E8" w14:textId="77777777" w:rsidR="00291F3F" w:rsidRPr="00733805" w:rsidRDefault="00291F3F" w:rsidP="005E5D1B">
            <w:pPr>
              <w:jc w:val="center"/>
              <w:rPr>
                <w:szCs w:val="18"/>
              </w:rPr>
            </w:pPr>
          </w:p>
        </w:tc>
        <w:tc>
          <w:tcPr>
            <w:tcW w:w="1214" w:type="dxa"/>
          </w:tcPr>
          <w:p w14:paraId="32C96BF1" w14:textId="77777777" w:rsidR="00291F3F" w:rsidRPr="00733805" w:rsidRDefault="00291F3F" w:rsidP="005E5D1B">
            <w:pPr>
              <w:jc w:val="center"/>
              <w:rPr>
                <w:sz w:val="20"/>
                <w:szCs w:val="20"/>
              </w:rPr>
            </w:pPr>
          </w:p>
        </w:tc>
        <w:tc>
          <w:tcPr>
            <w:tcW w:w="1577" w:type="dxa"/>
          </w:tcPr>
          <w:p w14:paraId="743ED856" w14:textId="77777777" w:rsidR="00291F3F" w:rsidRPr="00733805" w:rsidRDefault="00291F3F" w:rsidP="005E5D1B">
            <w:pPr>
              <w:jc w:val="center"/>
              <w:rPr>
                <w:sz w:val="20"/>
                <w:szCs w:val="20"/>
              </w:rPr>
            </w:pPr>
          </w:p>
        </w:tc>
      </w:tr>
      <w:tr w:rsidR="00291F3F" w14:paraId="2FF3A043" w14:textId="77777777" w:rsidTr="005E5D1B">
        <w:tc>
          <w:tcPr>
            <w:tcW w:w="1012" w:type="dxa"/>
            <w:tcMar>
              <w:top w:w="0" w:type="nil"/>
              <w:left w:w="0" w:type="nil"/>
              <w:bottom w:w="0" w:type="nil"/>
              <w:right w:w="0" w:type="nil"/>
            </w:tcMar>
          </w:tcPr>
          <w:p w14:paraId="1B35768D"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41" w:type="dxa"/>
            <w:tcMar>
              <w:top w:w="0" w:type="nil"/>
              <w:left w:w="0" w:type="nil"/>
              <w:bottom w:w="0" w:type="nil"/>
              <w:right w:w="0" w:type="nil"/>
            </w:tcMar>
          </w:tcPr>
          <w:p w14:paraId="6D11B0D3" w14:textId="77777777" w:rsidR="00291F3F" w:rsidRPr="00733805" w:rsidRDefault="00291F3F" w:rsidP="005E5D1B">
            <w:pPr>
              <w:rPr>
                <w:sz w:val="20"/>
                <w:szCs w:val="20"/>
              </w:rPr>
            </w:pPr>
          </w:p>
        </w:tc>
        <w:tc>
          <w:tcPr>
            <w:tcW w:w="892" w:type="dxa"/>
            <w:tcMar>
              <w:top w:w="0" w:type="nil"/>
              <w:left w:w="0" w:type="nil"/>
              <w:bottom w:w="0" w:type="nil"/>
              <w:right w:w="0" w:type="nil"/>
            </w:tcMar>
          </w:tcPr>
          <w:p w14:paraId="5AB971EE" w14:textId="77777777" w:rsidR="00291F3F" w:rsidRPr="00733805" w:rsidRDefault="00291F3F" w:rsidP="005E5D1B">
            <w:pPr>
              <w:jc w:val="center"/>
              <w:rPr>
                <w:sz w:val="20"/>
                <w:szCs w:val="20"/>
              </w:rPr>
            </w:pPr>
          </w:p>
        </w:tc>
        <w:tc>
          <w:tcPr>
            <w:tcW w:w="1784" w:type="dxa"/>
          </w:tcPr>
          <w:p w14:paraId="1754AB3A" w14:textId="77777777" w:rsidR="00291F3F" w:rsidRPr="00733805" w:rsidRDefault="00291F3F" w:rsidP="005E5D1B">
            <w:pPr>
              <w:jc w:val="center"/>
              <w:rPr>
                <w:szCs w:val="18"/>
              </w:rPr>
            </w:pPr>
          </w:p>
        </w:tc>
        <w:tc>
          <w:tcPr>
            <w:tcW w:w="1214" w:type="dxa"/>
          </w:tcPr>
          <w:p w14:paraId="26399BE6" w14:textId="77777777" w:rsidR="00291F3F" w:rsidRPr="00733805" w:rsidRDefault="00291F3F" w:rsidP="005E5D1B">
            <w:pPr>
              <w:jc w:val="center"/>
              <w:rPr>
                <w:sz w:val="20"/>
                <w:szCs w:val="20"/>
              </w:rPr>
            </w:pPr>
          </w:p>
        </w:tc>
        <w:tc>
          <w:tcPr>
            <w:tcW w:w="1577" w:type="dxa"/>
          </w:tcPr>
          <w:p w14:paraId="0B1E9981" w14:textId="77777777" w:rsidR="00291F3F" w:rsidRPr="00733805" w:rsidRDefault="00291F3F" w:rsidP="005E5D1B">
            <w:pPr>
              <w:jc w:val="center"/>
              <w:rPr>
                <w:sz w:val="20"/>
                <w:szCs w:val="20"/>
              </w:rPr>
            </w:pPr>
          </w:p>
        </w:tc>
      </w:tr>
    </w:tbl>
    <w:p w14:paraId="03D80F69" w14:textId="77777777" w:rsidR="00DB762D" w:rsidRDefault="00DB762D" w:rsidP="00291F3F"/>
    <w:p w14:paraId="67E005F4" w14:textId="22FE318D" w:rsidR="00DB762D" w:rsidRPr="00DB762D" w:rsidRDefault="00DB762D" w:rsidP="00291F3F">
      <w:pPr>
        <w:rPr>
          <w:b/>
          <w:bCs/>
          <w:sz w:val="20"/>
          <w:szCs w:val="20"/>
        </w:rPr>
      </w:pPr>
      <w:r w:rsidRPr="00DB762D">
        <w:rPr>
          <w:b/>
          <w:bCs/>
          <w:sz w:val="20"/>
          <w:szCs w:val="20"/>
        </w:rPr>
        <w:lastRenderedPageBreak/>
        <w:t>SENIOR WRITING</w:t>
      </w:r>
    </w:p>
    <w:tbl>
      <w:tblPr>
        <w:tblStyle w:val="TableGrid"/>
        <w:tblW w:w="491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1002"/>
        <w:gridCol w:w="2912"/>
        <w:gridCol w:w="884"/>
        <w:gridCol w:w="1769"/>
        <w:gridCol w:w="1204"/>
        <w:gridCol w:w="1564"/>
      </w:tblGrid>
      <w:tr w:rsidR="00DB762D" w:rsidRPr="00920FB4" w14:paraId="2139BDEA" w14:textId="77777777" w:rsidTr="00DB762D">
        <w:tc>
          <w:tcPr>
            <w:tcW w:w="1002" w:type="dxa"/>
            <w:tcMar>
              <w:top w:w="0" w:type="nil"/>
              <w:left w:w="0" w:type="nil"/>
              <w:bottom w:w="0" w:type="nil"/>
              <w:right w:w="0" w:type="nil"/>
            </w:tcMar>
          </w:tcPr>
          <w:p w14:paraId="1793A944" w14:textId="77777777" w:rsidR="00DB762D" w:rsidRPr="00920FB4" w:rsidRDefault="00DB762D" w:rsidP="005E5D1B">
            <w:pPr>
              <w:jc w:val="center"/>
              <w:rPr>
                <w:color w:val="0000FF"/>
                <w:sz w:val="20"/>
                <w:szCs w:val="20"/>
              </w:rPr>
            </w:pPr>
            <w:r w:rsidRPr="00920FB4">
              <w:rPr>
                <w:color w:val="0000FF"/>
                <w:sz w:val="20"/>
                <w:szCs w:val="20"/>
              </w:rPr>
              <w:t>Review by Advisor</w:t>
            </w:r>
          </w:p>
        </w:tc>
        <w:tc>
          <w:tcPr>
            <w:tcW w:w="2912" w:type="dxa"/>
            <w:tcMar>
              <w:top w:w="0" w:type="nil"/>
              <w:left w:w="0" w:type="nil"/>
              <w:bottom w:w="0" w:type="nil"/>
              <w:right w:w="0" w:type="nil"/>
            </w:tcMar>
          </w:tcPr>
          <w:p w14:paraId="16D144D6" w14:textId="77777777" w:rsidR="00DB762D" w:rsidRPr="00920FB4" w:rsidRDefault="00DB762D" w:rsidP="005E5D1B">
            <w:pPr>
              <w:jc w:val="center"/>
              <w:rPr>
                <w:color w:val="0000FF"/>
                <w:sz w:val="20"/>
                <w:szCs w:val="20"/>
              </w:rPr>
            </w:pPr>
            <w:r w:rsidRPr="00920FB4">
              <w:rPr>
                <w:color w:val="0000FF"/>
                <w:sz w:val="20"/>
                <w:szCs w:val="20"/>
              </w:rPr>
              <w:t>Courses</w:t>
            </w:r>
          </w:p>
        </w:tc>
        <w:tc>
          <w:tcPr>
            <w:tcW w:w="884" w:type="dxa"/>
            <w:tcMar>
              <w:top w:w="0" w:type="nil"/>
              <w:left w:w="0" w:type="nil"/>
              <w:bottom w:w="0" w:type="nil"/>
              <w:right w:w="0" w:type="nil"/>
            </w:tcMar>
          </w:tcPr>
          <w:p w14:paraId="754A82E1" w14:textId="77777777" w:rsidR="00DB762D" w:rsidRPr="00920FB4" w:rsidRDefault="00DB762D" w:rsidP="005E5D1B">
            <w:pPr>
              <w:jc w:val="center"/>
              <w:rPr>
                <w:color w:val="0000FF"/>
                <w:sz w:val="20"/>
                <w:szCs w:val="20"/>
              </w:rPr>
            </w:pPr>
            <w:r w:rsidRPr="00920FB4">
              <w:rPr>
                <w:color w:val="0000FF"/>
                <w:sz w:val="20"/>
                <w:szCs w:val="20"/>
              </w:rPr>
              <w:t>Minimum Credits</w:t>
            </w:r>
          </w:p>
        </w:tc>
        <w:tc>
          <w:tcPr>
            <w:tcW w:w="1769" w:type="dxa"/>
          </w:tcPr>
          <w:p w14:paraId="468BFA55" w14:textId="77777777" w:rsidR="00DB762D" w:rsidRPr="00920FB4" w:rsidRDefault="00DB762D" w:rsidP="005E5D1B">
            <w:pPr>
              <w:jc w:val="center"/>
              <w:rPr>
                <w:color w:val="0000FF"/>
                <w:sz w:val="20"/>
                <w:szCs w:val="20"/>
              </w:rPr>
            </w:pPr>
            <w:r w:rsidRPr="00920FB4">
              <w:rPr>
                <w:color w:val="0000FF"/>
                <w:sz w:val="20"/>
                <w:szCs w:val="20"/>
              </w:rPr>
              <w:t>Course Number</w:t>
            </w:r>
          </w:p>
        </w:tc>
        <w:tc>
          <w:tcPr>
            <w:tcW w:w="1204" w:type="dxa"/>
          </w:tcPr>
          <w:p w14:paraId="030F6DD1" w14:textId="77777777" w:rsidR="00DB762D" w:rsidRPr="00920FB4" w:rsidRDefault="00DB762D" w:rsidP="005E5D1B">
            <w:pPr>
              <w:jc w:val="center"/>
              <w:rPr>
                <w:color w:val="0000FF"/>
                <w:sz w:val="20"/>
                <w:szCs w:val="20"/>
              </w:rPr>
            </w:pPr>
            <w:r w:rsidRPr="00920FB4">
              <w:rPr>
                <w:color w:val="0000FF"/>
                <w:sz w:val="20"/>
                <w:szCs w:val="20"/>
              </w:rPr>
              <w:t>Completed Credits</w:t>
            </w:r>
          </w:p>
        </w:tc>
        <w:tc>
          <w:tcPr>
            <w:tcW w:w="1564" w:type="dxa"/>
          </w:tcPr>
          <w:p w14:paraId="01F4A3BA" w14:textId="77777777" w:rsidR="00DB762D" w:rsidRPr="00920FB4" w:rsidRDefault="00DB762D" w:rsidP="005E5D1B">
            <w:pPr>
              <w:jc w:val="center"/>
              <w:rPr>
                <w:color w:val="0000FF"/>
                <w:sz w:val="20"/>
                <w:szCs w:val="20"/>
              </w:rPr>
            </w:pPr>
            <w:r>
              <w:rPr>
                <w:color w:val="0000FF"/>
                <w:sz w:val="20"/>
                <w:szCs w:val="20"/>
              </w:rPr>
              <w:t>Completed year/semester</w:t>
            </w:r>
          </w:p>
        </w:tc>
      </w:tr>
      <w:tr w:rsidR="00DB762D" w:rsidRPr="00733805" w14:paraId="4FB9FDB6" w14:textId="77777777" w:rsidTr="00DB762D">
        <w:tc>
          <w:tcPr>
            <w:tcW w:w="1002" w:type="dxa"/>
            <w:tcMar>
              <w:top w:w="0" w:type="nil"/>
              <w:left w:w="0" w:type="nil"/>
              <w:bottom w:w="0" w:type="nil"/>
              <w:right w:w="0" w:type="nil"/>
            </w:tcMar>
          </w:tcPr>
          <w:p w14:paraId="3F376BFB" w14:textId="77777777" w:rsidR="00DB762D" w:rsidRDefault="00DB762D"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12" w:type="dxa"/>
            <w:tcMar>
              <w:top w:w="0" w:type="nil"/>
              <w:left w:w="0" w:type="nil"/>
              <w:bottom w:w="0" w:type="nil"/>
              <w:right w:w="0" w:type="nil"/>
            </w:tcMar>
          </w:tcPr>
          <w:p w14:paraId="4C36544D" w14:textId="77777777" w:rsidR="00DB762D" w:rsidRPr="00733805" w:rsidRDefault="00DB762D" w:rsidP="005E5D1B">
            <w:pPr>
              <w:rPr>
                <w:sz w:val="20"/>
                <w:szCs w:val="20"/>
              </w:rPr>
            </w:pPr>
          </w:p>
        </w:tc>
        <w:tc>
          <w:tcPr>
            <w:tcW w:w="884" w:type="dxa"/>
            <w:tcMar>
              <w:top w:w="0" w:type="nil"/>
              <w:left w:w="0" w:type="nil"/>
              <w:bottom w:w="0" w:type="nil"/>
              <w:right w:w="0" w:type="nil"/>
            </w:tcMar>
          </w:tcPr>
          <w:p w14:paraId="5B4CD8D3" w14:textId="77777777" w:rsidR="00DB762D" w:rsidRPr="00733805" w:rsidRDefault="00DB762D" w:rsidP="005E5D1B">
            <w:pPr>
              <w:jc w:val="center"/>
              <w:rPr>
                <w:sz w:val="20"/>
                <w:szCs w:val="20"/>
              </w:rPr>
            </w:pPr>
          </w:p>
        </w:tc>
        <w:tc>
          <w:tcPr>
            <w:tcW w:w="1769" w:type="dxa"/>
          </w:tcPr>
          <w:p w14:paraId="2E27021A" w14:textId="77777777" w:rsidR="00DB762D" w:rsidRPr="00733805" w:rsidRDefault="00DB762D" w:rsidP="005E5D1B">
            <w:pPr>
              <w:jc w:val="center"/>
              <w:rPr>
                <w:szCs w:val="18"/>
              </w:rPr>
            </w:pPr>
          </w:p>
        </w:tc>
        <w:tc>
          <w:tcPr>
            <w:tcW w:w="1204" w:type="dxa"/>
          </w:tcPr>
          <w:p w14:paraId="2988650E" w14:textId="77777777" w:rsidR="00DB762D" w:rsidRPr="00733805" w:rsidRDefault="00DB762D" w:rsidP="005E5D1B">
            <w:pPr>
              <w:jc w:val="center"/>
              <w:rPr>
                <w:sz w:val="20"/>
                <w:szCs w:val="20"/>
              </w:rPr>
            </w:pPr>
          </w:p>
        </w:tc>
        <w:tc>
          <w:tcPr>
            <w:tcW w:w="1564" w:type="dxa"/>
          </w:tcPr>
          <w:p w14:paraId="70999A1B" w14:textId="77777777" w:rsidR="00DB762D" w:rsidRPr="00733805" w:rsidRDefault="00DB762D" w:rsidP="005E5D1B">
            <w:pPr>
              <w:jc w:val="center"/>
              <w:rPr>
                <w:sz w:val="20"/>
                <w:szCs w:val="20"/>
              </w:rPr>
            </w:pPr>
          </w:p>
        </w:tc>
      </w:tr>
    </w:tbl>
    <w:p w14:paraId="51D0E74D" w14:textId="77777777" w:rsidR="00DB762D" w:rsidRDefault="00DB762D" w:rsidP="00291F3F"/>
    <w:p w14:paraId="33E52FE8" w14:textId="52383833" w:rsidR="00291F3F" w:rsidRDefault="00291F3F" w:rsidP="00291F3F">
      <w:r>
        <w:t>The following courses are elective courses for undergraduate research experience.</w:t>
      </w:r>
    </w:p>
    <w:p w14:paraId="7A3051E6" w14:textId="6A5BA0C3" w:rsidR="007A720C" w:rsidRPr="007A720C" w:rsidRDefault="007A720C" w:rsidP="00291F3F">
      <w:pPr>
        <w:rPr>
          <w:b/>
          <w:bCs/>
          <w:sz w:val="20"/>
          <w:szCs w:val="20"/>
        </w:rPr>
      </w:pPr>
      <w:r w:rsidRPr="007A720C">
        <w:rPr>
          <w:b/>
          <w:bCs/>
          <w:sz w:val="20"/>
          <w:szCs w:val="20"/>
        </w:rPr>
        <w:t>INDEPENDENT RESEARCH</w:t>
      </w:r>
    </w:p>
    <w:tbl>
      <w:tblPr>
        <w:tblStyle w:val="TableGrid"/>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1021"/>
        <w:gridCol w:w="2970"/>
        <w:gridCol w:w="900"/>
        <w:gridCol w:w="1800"/>
        <w:gridCol w:w="1224"/>
        <w:gridCol w:w="1591"/>
      </w:tblGrid>
      <w:tr w:rsidR="00291F3F" w:rsidRPr="00920FB4" w14:paraId="30ADAA62" w14:textId="77777777" w:rsidTr="007A720C">
        <w:tc>
          <w:tcPr>
            <w:tcW w:w="1020" w:type="dxa"/>
            <w:tcMar>
              <w:top w:w="0" w:type="nil"/>
              <w:left w:w="0" w:type="nil"/>
              <w:bottom w:w="0" w:type="nil"/>
              <w:right w:w="0" w:type="nil"/>
            </w:tcMar>
          </w:tcPr>
          <w:p w14:paraId="3D1B4A96" w14:textId="77777777" w:rsidR="00291F3F" w:rsidRPr="00920FB4" w:rsidRDefault="00291F3F" w:rsidP="005E5D1B">
            <w:pPr>
              <w:jc w:val="center"/>
              <w:rPr>
                <w:color w:val="0000FF"/>
                <w:sz w:val="20"/>
                <w:szCs w:val="20"/>
              </w:rPr>
            </w:pPr>
            <w:r w:rsidRPr="00920FB4">
              <w:rPr>
                <w:color w:val="0000FF"/>
                <w:sz w:val="20"/>
                <w:szCs w:val="20"/>
              </w:rPr>
              <w:t>Review by Advisor</w:t>
            </w:r>
          </w:p>
        </w:tc>
        <w:tc>
          <w:tcPr>
            <w:tcW w:w="2970" w:type="dxa"/>
            <w:tcMar>
              <w:top w:w="0" w:type="nil"/>
              <w:left w:w="0" w:type="nil"/>
              <w:bottom w:w="0" w:type="nil"/>
              <w:right w:w="0" w:type="nil"/>
            </w:tcMar>
          </w:tcPr>
          <w:p w14:paraId="5B0941CB" w14:textId="77777777" w:rsidR="00291F3F" w:rsidRPr="00920FB4" w:rsidRDefault="00291F3F" w:rsidP="005E5D1B">
            <w:pPr>
              <w:jc w:val="center"/>
              <w:rPr>
                <w:color w:val="0000FF"/>
                <w:sz w:val="20"/>
                <w:szCs w:val="20"/>
              </w:rPr>
            </w:pPr>
            <w:r w:rsidRPr="00920FB4">
              <w:rPr>
                <w:color w:val="0000FF"/>
                <w:sz w:val="20"/>
                <w:szCs w:val="20"/>
              </w:rPr>
              <w:t>Courses</w:t>
            </w:r>
          </w:p>
        </w:tc>
        <w:tc>
          <w:tcPr>
            <w:tcW w:w="900" w:type="dxa"/>
            <w:tcMar>
              <w:top w:w="0" w:type="nil"/>
              <w:left w:w="0" w:type="nil"/>
              <w:bottom w:w="0" w:type="nil"/>
              <w:right w:w="0" w:type="nil"/>
            </w:tcMar>
          </w:tcPr>
          <w:p w14:paraId="0D2DF8C4" w14:textId="77777777" w:rsidR="00291F3F" w:rsidRPr="00920FB4" w:rsidRDefault="00291F3F" w:rsidP="005E5D1B">
            <w:pPr>
              <w:jc w:val="center"/>
              <w:rPr>
                <w:color w:val="0000FF"/>
                <w:sz w:val="20"/>
                <w:szCs w:val="20"/>
              </w:rPr>
            </w:pPr>
            <w:r w:rsidRPr="00920FB4">
              <w:rPr>
                <w:color w:val="0000FF"/>
                <w:sz w:val="20"/>
                <w:szCs w:val="20"/>
              </w:rPr>
              <w:t>Minimum Credits</w:t>
            </w:r>
          </w:p>
        </w:tc>
        <w:tc>
          <w:tcPr>
            <w:tcW w:w="1800" w:type="dxa"/>
          </w:tcPr>
          <w:p w14:paraId="37AD3FE2" w14:textId="77777777" w:rsidR="00291F3F" w:rsidRPr="00920FB4" w:rsidRDefault="00291F3F" w:rsidP="005E5D1B">
            <w:pPr>
              <w:jc w:val="center"/>
              <w:rPr>
                <w:color w:val="0000FF"/>
                <w:sz w:val="20"/>
                <w:szCs w:val="20"/>
              </w:rPr>
            </w:pPr>
            <w:r w:rsidRPr="00920FB4">
              <w:rPr>
                <w:color w:val="0000FF"/>
                <w:sz w:val="20"/>
                <w:szCs w:val="20"/>
              </w:rPr>
              <w:t>Course Number</w:t>
            </w:r>
          </w:p>
        </w:tc>
        <w:tc>
          <w:tcPr>
            <w:tcW w:w="1224" w:type="dxa"/>
          </w:tcPr>
          <w:p w14:paraId="0C78A249" w14:textId="77777777" w:rsidR="00291F3F" w:rsidRPr="00920FB4" w:rsidRDefault="00291F3F" w:rsidP="005E5D1B">
            <w:pPr>
              <w:jc w:val="center"/>
              <w:rPr>
                <w:color w:val="0000FF"/>
                <w:sz w:val="20"/>
                <w:szCs w:val="20"/>
              </w:rPr>
            </w:pPr>
            <w:r w:rsidRPr="00920FB4">
              <w:rPr>
                <w:color w:val="0000FF"/>
                <w:sz w:val="20"/>
                <w:szCs w:val="20"/>
              </w:rPr>
              <w:t>Completed Credits</w:t>
            </w:r>
          </w:p>
        </w:tc>
        <w:tc>
          <w:tcPr>
            <w:tcW w:w="1591" w:type="dxa"/>
          </w:tcPr>
          <w:p w14:paraId="0AF6948D" w14:textId="77777777" w:rsidR="00291F3F" w:rsidRPr="00920FB4" w:rsidRDefault="00291F3F" w:rsidP="005E5D1B">
            <w:pPr>
              <w:jc w:val="center"/>
              <w:rPr>
                <w:color w:val="0000FF"/>
                <w:sz w:val="20"/>
                <w:szCs w:val="20"/>
              </w:rPr>
            </w:pPr>
            <w:r>
              <w:rPr>
                <w:color w:val="0000FF"/>
                <w:sz w:val="20"/>
                <w:szCs w:val="20"/>
              </w:rPr>
              <w:t>Completed year/semester</w:t>
            </w:r>
          </w:p>
        </w:tc>
      </w:tr>
      <w:tr w:rsidR="00291F3F" w:rsidRPr="00733805" w14:paraId="21405AF2" w14:textId="77777777" w:rsidTr="007A720C">
        <w:tc>
          <w:tcPr>
            <w:tcW w:w="1020" w:type="dxa"/>
            <w:tcMar>
              <w:top w:w="0" w:type="nil"/>
              <w:left w:w="0" w:type="nil"/>
              <w:bottom w:w="0" w:type="nil"/>
              <w:right w:w="0" w:type="nil"/>
            </w:tcMar>
          </w:tcPr>
          <w:p w14:paraId="116E3E2E"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70" w:type="dxa"/>
            <w:tcMar>
              <w:top w:w="0" w:type="nil"/>
              <w:left w:w="0" w:type="nil"/>
              <w:bottom w:w="0" w:type="nil"/>
              <w:right w:w="0" w:type="nil"/>
            </w:tcMar>
          </w:tcPr>
          <w:p w14:paraId="4D54369D" w14:textId="77777777" w:rsidR="00291F3F" w:rsidRDefault="00291F3F" w:rsidP="005E5D1B">
            <w:pPr>
              <w:rPr>
                <w:sz w:val="20"/>
                <w:szCs w:val="20"/>
              </w:rPr>
            </w:pPr>
            <w:r>
              <w:rPr>
                <w:sz w:val="20"/>
                <w:szCs w:val="20"/>
              </w:rPr>
              <w:t>Principles and Practices of Biological Research</w:t>
            </w:r>
            <w:r w:rsidRPr="0021552A">
              <w:rPr>
                <w:sz w:val="20"/>
                <w:szCs w:val="20"/>
                <w:vertAlign w:val="superscript"/>
              </w:rPr>
              <w:t>3</w:t>
            </w:r>
          </w:p>
        </w:tc>
        <w:tc>
          <w:tcPr>
            <w:tcW w:w="900" w:type="dxa"/>
            <w:tcMar>
              <w:top w:w="0" w:type="nil"/>
              <w:left w:w="0" w:type="nil"/>
              <w:bottom w:w="0" w:type="nil"/>
              <w:right w:w="0" w:type="nil"/>
            </w:tcMar>
          </w:tcPr>
          <w:p w14:paraId="32BFFEF3" w14:textId="77777777" w:rsidR="00291F3F" w:rsidRDefault="00291F3F" w:rsidP="005E5D1B">
            <w:pPr>
              <w:jc w:val="center"/>
              <w:rPr>
                <w:sz w:val="20"/>
                <w:szCs w:val="20"/>
              </w:rPr>
            </w:pPr>
            <w:r>
              <w:rPr>
                <w:sz w:val="20"/>
                <w:szCs w:val="20"/>
              </w:rPr>
              <w:t>4</w:t>
            </w:r>
          </w:p>
        </w:tc>
        <w:tc>
          <w:tcPr>
            <w:tcW w:w="1800" w:type="dxa"/>
          </w:tcPr>
          <w:p w14:paraId="0AA488EC" w14:textId="77777777" w:rsidR="00291F3F" w:rsidRDefault="00291F3F" w:rsidP="005E5D1B">
            <w:pPr>
              <w:jc w:val="center"/>
              <w:rPr>
                <w:szCs w:val="18"/>
              </w:rPr>
            </w:pPr>
            <w:r>
              <w:rPr>
                <w:szCs w:val="18"/>
              </w:rPr>
              <w:t>120:390/391</w:t>
            </w:r>
          </w:p>
        </w:tc>
        <w:tc>
          <w:tcPr>
            <w:tcW w:w="1224" w:type="dxa"/>
          </w:tcPr>
          <w:p w14:paraId="652574A3" w14:textId="77777777" w:rsidR="00291F3F" w:rsidRPr="00733805" w:rsidRDefault="00291F3F" w:rsidP="005E5D1B">
            <w:pPr>
              <w:jc w:val="center"/>
              <w:rPr>
                <w:sz w:val="20"/>
                <w:szCs w:val="20"/>
              </w:rPr>
            </w:pPr>
          </w:p>
        </w:tc>
        <w:tc>
          <w:tcPr>
            <w:tcW w:w="1591" w:type="dxa"/>
          </w:tcPr>
          <w:p w14:paraId="68F8862D" w14:textId="77777777" w:rsidR="00291F3F" w:rsidRPr="00733805" w:rsidRDefault="00291F3F" w:rsidP="005E5D1B">
            <w:pPr>
              <w:jc w:val="center"/>
              <w:rPr>
                <w:sz w:val="20"/>
                <w:szCs w:val="20"/>
              </w:rPr>
            </w:pPr>
          </w:p>
        </w:tc>
      </w:tr>
      <w:tr w:rsidR="00291F3F" w:rsidRPr="00733805" w14:paraId="69D4DB0A" w14:textId="77777777" w:rsidTr="007A720C">
        <w:tc>
          <w:tcPr>
            <w:tcW w:w="1020" w:type="dxa"/>
            <w:tcMar>
              <w:top w:w="0" w:type="nil"/>
              <w:left w:w="0" w:type="nil"/>
              <w:bottom w:w="0" w:type="nil"/>
              <w:right w:w="0" w:type="nil"/>
            </w:tcMar>
          </w:tcPr>
          <w:p w14:paraId="3CEDAD49"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70" w:type="dxa"/>
            <w:tcMar>
              <w:top w:w="0" w:type="nil"/>
              <w:left w:w="0" w:type="nil"/>
              <w:bottom w:w="0" w:type="nil"/>
              <w:right w:w="0" w:type="nil"/>
            </w:tcMar>
          </w:tcPr>
          <w:p w14:paraId="051DAC47" w14:textId="77777777" w:rsidR="00291F3F" w:rsidRPr="00733805" w:rsidRDefault="00291F3F" w:rsidP="005E5D1B">
            <w:pPr>
              <w:rPr>
                <w:sz w:val="20"/>
                <w:szCs w:val="20"/>
              </w:rPr>
            </w:pPr>
            <w:r>
              <w:rPr>
                <w:sz w:val="20"/>
                <w:szCs w:val="20"/>
              </w:rPr>
              <w:t>Special Problems in Biology</w:t>
            </w:r>
            <w:r>
              <w:rPr>
                <w:vertAlign w:val="superscript"/>
              </w:rPr>
              <w:t>5</w:t>
            </w:r>
          </w:p>
        </w:tc>
        <w:tc>
          <w:tcPr>
            <w:tcW w:w="900" w:type="dxa"/>
            <w:tcMar>
              <w:top w:w="0" w:type="nil"/>
              <w:left w:w="0" w:type="nil"/>
              <w:bottom w:w="0" w:type="nil"/>
              <w:right w:w="0" w:type="nil"/>
            </w:tcMar>
          </w:tcPr>
          <w:p w14:paraId="5E66E2B4" w14:textId="77777777" w:rsidR="00291F3F" w:rsidRPr="00733805" w:rsidRDefault="00291F3F" w:rsidP="005E5D1B">
            <w:pPr>
              <w:jc w:val="center"/>
              <w:rPr>
                <w:sz w:val="20"/>
                <w:szCs w:val="20"/>
              </w:rPr>
            </w:pPr>
            <w:r>
              <w:rPr>
                <w:sz w:val="20"/>
                <w:szCs w:val="20"/>
              </w:rPr>
              <w:t>3</w:t>
            </w:r>
          </w:p>
        </w:tc>
        <w:tc>
          <w:tcPr>
            <w:tcW w:w="1800" w:type="dxa"/>
          </w:tcPr>
          <w:p w14:paraId="2C13F519" w14:textId="77777777" w:rsidR="00291F3F" w:rsidRPr="00733805" w:rsidRDefault="00291F3F" w:rsidP="005E5D1B">
            <w:pPr>
              <w:jc w:val="center"/>
              <w:rPr>
                <w:szCs w:val="18"/>
              </w:rPr>
            </w:pPr>
            <w:r>
              <w:rPr>
                <w:szCs w:val="18"/>
              </w:rPr>
              <w:t>120:491</w:t>
            </w:r>
          </w:p>
        </w:tc>
        <w:tc>
          <w:tcPr>
            <w:tcW w:w="1224" w:type="dxa"/>
          </w:tcPr>
          <w:p w14:paraId="14AE9487" w14:textId="77777777" w:rsidR="00291F3F" w:rsidRPr="00733805" w:rsidRDefault="00291F3F" w:rsidP="005E5D1B">
            <w:pPr>
              <w:jc w:val="center"/>
              <w:rPr>
                <w:sz w:val="20"/>
                <w:szCs w:val="20"/>
              </w:rPr>
            </w:pPr>
          </w:p>
        </w:tc>
        <w:tc>
          <w:tcPr>
            <w:tcW w:w="1591" w:type="dxa"/>
          </w:tcPr>
          <w:p w14:paraId="0884CDB9" w14:textId="77777777" w:rsidR="00291F3F" w:rsidRPr="00733805" w:rsidRDefault="00291F3F" w:rsidP="005E5D1B">
            <w:pPr>
              <w:jc w:val="center"/>
              <w:rPr>
                <w:sz w:val="20"/>
                <w:szCs w:val="20"/>
              </w:rPr>
            </w:pPr>
          </w:p>
        </w:tc>
      </w:tr>
      <w:tr w:rsidR="00291F3F" w:rsidRPr="00733805" w14:paraId="77161AAD" w14:textId="77777777" w:rsidTr="007A720C">
        <w:tc>
          <w:tcPr>
            <w:tcW w:w="1020" w:type="dxa"/>
            <w:tcMar>
              <w:top w:w="0" w:type="nil"/>
              <w:left w:w="0" w:type="nil"/>
              <w:bottom w:w="0" w:type="nil"/>
              <w:right w:w="0" w:type="nil"/>
            </w:tcMar>
          </w:tcPr>
          <w:p w14:paraId="25E40E9D"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70" w:type="dxa"/>
            <w:tcMar>
              <w:top w:w="0" w:type="nil"/>
              <w:left w:w="0" w:type="nil"/>
              <w:bottom w:w="0" w:type="nil"/>
              <w:right w:w="0" w:type="nil"/>
            </w:tcMar>
          </w:tcPr>
          <w:p w14:paraId="391159CE" w14:textId="77777777" w:rsidR="00291F3F" w:rsidRPr="00733805" w:rsidRDefault="00291F3F" w:rsidP="005E5D1B">
            <w:pPr>
              <w:rPr>
                <w:sz w:val="20"/>
                <w:szCs w:val="20"/>
              </w:rPr>
            </w:pPr>
            <w:r>
              <w:rPr>
                <w:sz w:val="20"/>
                <w:szCs w:val="20"/>
              </w:rPr>
              <w:t>Special Problems in Biology</w:t>
            </w:r>
            <w:r>
              <w:rPr>
                <w:vertAlign w:val="superscript"/>
              </w:rPr>
              <w:t>5</w:t>
            </w:r>
          </w:p>
        </w:tc>
        <w:tc>
          <w:tcPr>
            <w:tcW w:w="900" w:type="dxa"/>
            <w:tcMar>
              <w:top w:w="0" w:type="nil"/>
              <w:left w:w="0" w:type="nil"/>
              <w:bottom w:w="0" w:type="nil"/>
              <w:right w:w="0" w:type="nil"/>
            </w:tcMar>
          </w:tcPr>
          <w:p w14:paraId="69AEF339" w14:textId="77777777" w:rsidR="00291F3F" w:rsidRPr="00733805" w:rsidRDefault="00291F3F" w:rsidP="005E5D1B">
            <w:pPr>
              <w:jc w:val="center"/>
              <w:rPr>
                <w:sz w:val="20"/>
                <w:szCs w:val="20"/>
              </w:rPr>
            </w:pPr>
            <w:r>
              <w:rPr>
                <w:sz w:val="20"/>
                <w:szCs w:val="20"/>
              </w:rPr>
              <w:t>3</w:t>
            </w:r>
          </w:p>
        </w:tc>
        <w:tc>
          <w:tcPr>
            <w:tcW w:w="1800" w:type="dxa"/>
          </w:tcPr>
          <w:p w14:paraId="77B5C52B" w14:textId="77777777" w:rsidR="00291F3F" w:rsidRPr="00733805" w:rsidRDefault="00291F3F" w:rsidP="005E5D1B">
            <w:pPr>
              <w:jc w:val="center"/>
              <w:rPr>
                <w:szCs w:val="18"/>
              </w:rPr>
            </w:pPr>
            <w:r>
              <w:rPr>
                <w:szCs w:val="18"/>
              </w:rPr>
              <w:t>120:492</w:t>
            </w:r>
          </w:p>
        </w:tc>
        <w:tc>
          <w:tcPr>
            <w:tcW w:w="1224" w:type="dxa"/>
          </w:tcPr>
          <w:p w14:paraId="1359FF4E" w14:textId="77777777" w:rsidR="00291F3F" w:rsidRPr="00733805" w:rsidRDefault="00291F3F" w:rsidP="005E5D1B">
            <w:pPr>
              <w:jc w:val="center"/>
              <w:rPr>
                <w:sz w:val="20"/>
                <w:szCs w:val="20"/>
              </w:rPr>
            </w:pPr>
          </w:p>
        </w:tc>
        <w:tc>
          <w:tcPr>
            <w:tcW w:w="1591" w:type="dxa"/>
          </w:tcPr>
          <w:p w14:paraId="7EA41066" w14:textId="77777777" w:rsidR="00291F3F" w:rsidRPr="00733805" w:rsidRDefault="00291F3F" w:rsidP="005E5D1B">
            <w:pPr>
              <w:jc w:val="center"/>
              <w:rPr>
                <w:sz w:val="20"/>
                <w:szCs w:val="20"/>
              </w:rPr>
            </w:pPr>
          </w:p>
        </w:tc>
      </w:tr>
    </w:tbl>
    <w:p w14:paraId="260A6831" w14:textId="77777777" w:rsidR="00291F3F" w:rsidRDefault="00291F3F" w:rsidP="00291F3F"/>
    <w:p w14:paraId="601E760A" w14:textId="30D11456" w:rsidR="007A720C" w:rsidRPr="007A720C" w:rsidRDefault="007A720C" w:rsidP="00291F3F">
      <w:pPr>
        <w:rPr>
          <w:b/>
          <w:bCs/>
          <w:sz w:val="20"/>
          <w:szCs w:val="20"/>
        </w:rPr>
      </w:pPr>
      <w:r w:rsidRPr="007A720C">
        <w:rPr>
          <w:b/>
          <w:bCs/>
          <w:sz w:val="20"/>
          <w:szCs w:val="20"/>
        </w:rPr>
        <w:t>HONORS THESIS</w:t>
      </w:r>
    </w:p>
    <w:tbl>
      <w:tblPr>
        <w:tblStyle w:val="TableGrid"/>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1021"/>
        <w:gridCol w:w="2970"/>
        <w:gridCol w:w="900"/>
        <w:gridCol w:w="1800"/>
        <w:gridCol w:w="1224"/>
        <w:gridCol w:w="1591"/>
      </w:tblGrid>
      <w:tr w:rsidR="00291F3F" w:rsidRPr="00920FB4" w14:paraId="5D0CADB1" w14:textId="77777777" w:rsidTr="007A720C">
        <w:tc>
          <w:tcPr>
            <w:tcW w:w="1020" w:type="dxa"/>
            <w:tcMar>
              <w:top w:w="0" w:type="nil"/>
              <w:left w:w="0" w:type="nil"/>
              <w:bottom w:w="0" w:type="nil"/>
              <w:right w:w="0" w:type="nil"/>
            </w:tcMar>
          </w:tcPr>
          <w:p w14:paraId="22FEE17C" w14:textId="77777777" w:rsidR="00291F3F" w:rsidRPr="00920FB4" w:rsidRDefault="00291F3F" w:rsidP="005E5D1B">
            <w:pPr>
              <w:jc w:val="center"/>
              <w:rPr>
                <w:color w:val="0000FF"/>
                <w:sz w:val="20"/>
                <w:szCs w:val="20"/>
              </w:rPr>
            </w:pPr>
            <w:r w:rsidRPr="00920FB4">
              <w:rPr>
                <w:color w:val="0000FF"/>
                <w:sz w:val="20"/>
                <w:szCs w:val="20"/>
              </w:rPr>
              <w:t>Review by Advisor</w:t>
            </w:r>
          </w:p>
        </w:tc>
        <w:tc>
          <w:tcPr>
            <w:tcW w:w="2970" w:type="dxa"/>
            <w:tcMar>
              <w:top w:w="0" w:type="nil"/>
              <w:left w:w="0" w:type="nil"/>
              <w:bottom w:w="0" w:type="nil"/>
              <w:right w:w="0" w:type="nil"/>
            </w:tcMar>
          </w:tcPr>
          <w:p w14:paraId="271D1688" w14:textId="77777777" w:rsidR="00291F3F" w:rsidRPr="00920FB4" w:rsidRDefault="00291F3F" w:rsidP="005E5D1B">
            <w:pPr>
              <w:jc w:val="center"/>
              <w:rPr>
                <w:color w:val="0000FF"/>
                <w:sz w:val="20"/>
                <w:szCs w:val="20"/>
              </w:rPr>
            </w:pPr>
            <w:r w:rsidRPr="00920FB4">
              <w:rPr>
                <w:color w:val="0000FF"/>
                <w:sz w:val="20"/>
                <w:szCs w:val="20"/>
              </w:rPr>
              <w:t>Courses</w:t>
            </w:r>
          </w:p>
        </w:tc>
        <w:tc>
          <w:tcPr>
            <w:tcW w:w="900" w:type="dxa"/>
            <w:tcMar>
              <w:top w:w="0" w:type="nil"/>
              <w:left w:w="0" w:type="nil"/>
              <w:bottom w:w="0" w:type="nil"/>
              <w:right w:w="0" w:type="nil"/>
            </w:tcMar>
          </w:tcPr>
          <w:p w14:paraId="21F639FF" w14:textId="77777777" w:rsidR="00291F3F" w:rsidRPr="00920FB4" w:rsidRDefault="00291F3F" w:rsidP="005E5D1B">
            <w:pPr>
              <w:jc w:val="center"/>
              <w:rPr>
                <w:color w:val="0000FF"/>
                <w:sz w:val="20"/>
                <w:szCs w:val="20"/>
              </w:rPr>
            </w:pPr>
            <w:r w:rsidRPr="00920FB4">
              <w:rPr>
                <w:color w:val="0000FF"/>
                <w:sz w:val="20"/>
                <w:szCs w:val="20"/>
              </w:rPr>
              <w:t>Minimum Credits</w:t>
            </w:r>
          </w:p>
        </w:tc>
        <w:tc>
          <w:tcPr>
            <w:tcW w:w="1800" w:type="dxa"/>
          </w:tcPr>
          <w:p w14:paraId="7E1BB643" w14:textId="77777777" w:rsidR="00291F3F" w:rsidRPr="00920FB4" w:rsidRDefault="00291F3F" w:rsidP="005E5D1B">
            <w:pPr>
              <w:jc w:val="center"/>
              <w:rPr>
                <w:color w:val="0000FF"/>
                <w:sz w:val="20"/>
                <w:szCs w:val="20"/>
              </w:rPr>
            </w:pPr>
            <w:r w:rsidRPr="00920FB4">
              <w:rPr>
                <w:color w:val="0000FF"/>
                <w:sz w:val="20"/>
                <w:szCs w:val="20"/>
              </w:rPr>
              <w:t>Course Number</w:t>
            </w:r>
          </w:p>
        </w:tc>
        <w:tc>
          <w:tcPr>
            <w:tcW w:w="1224" w:type="dxa"/>
          </w:tcPr>
          <w:p w14:paraId="082C2540" w14:textId="77777777" w:rsidR="00291F3F" w:rsidRPr="00920FB4" w:rsidRDefault="00291F3F" w:rsidP="005E5D1B">
            <w:pPr>
              <w:jc w:val="center"/>
              <w:rPr>
                <w:color w:val="0000FF"/>
                <w:sz w:val="20"/>
                <w:szCs w:val="20"/>
              </w:rPr>
            </w:pPr>
            <w:r w:rsidRPr="00920FB4">
              <w:rPr>
                <w:color w:val="0000FF"/>
                <w:sz w:val="20"/>
                <w:szCs w:val="20"/>
              </w:rPr>
              <w:t>Completed Credits</w:t>
            </w:r>
          </w:p>
        </w:tc>
        <w:tc>
          <w:tcPr>
            <w:tcW w:w="1591" w:type="dxa"/>
          </w:tcPr>
          <w:p w14:paraId="209DB3EF" w14:textId="77777777" w:rsidR="00291F3F" w:rsidRPr="00920FB4" w:rsidRDefault="00291F3F" w:rsidP="005E5D1B">
            <w:pPr>
              <w:jc w:val="center"/>
              <w:rPr>
                <w:color w:val="0000FF"/>
                <w:sz w:val="20"/>
                <w:szCs w:val="20"/>
              </w:rPr>
            </w:pPr>
            <w:r>
              <w:rPr>
                <w:color w:val="0000FF"/>
                <w:sz w:val="20"/>
                <w:szCs w:val="20"/>
              </w:rPr>
              <w:t>Completed year/semester</w:t>
            </w:r>
          </w:p>
        </w:tc>
      </w:tr>
      <w:tr w:rsidR="00291F3F" w:rsidRPr="00733805" w14:paraId="6B8F696D" w14:textId="77777777" w:rsidTr="007A720C">
        <w:tc>
          <w:tcPr>
            <w:tcW w:w="1020" w:type="dxa"/>
            <w:tcMar>
              <w:top w:w="0" w:type="nil"/>
              <w:left w:w="0" w:type="nil"/>
              <w:bottom w:w="0" w:type="nil"/>
              <w:right w:w="0" w:type="nil"/>
            </w:tcMar>
          </w:tcPr>
          <w:p w14:paraId="4A703F49"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70" w:type="dxa"/>
            <w:tcMar>
              <w:top w:w="0" w:type="nil"/>
              <w:left w:w="0" w:type="nil"/>
              <w:bottom w:w="0" w:type="nil"/>
              <w:right w:w="0" w:type="nil"/>
            </w:tcMar>
          </w:tcPr>
          <w:p w14:paraId="4F38A125" w14:textId="77777777" w:rsidR="00291F3F" w:rsidRPr="00733805" w:rsidRDefault="00291F3F" w:rsidP="005E5D1B">
            <w:pPr>
              <w:rPr>
                <w:sz w:val="20"/>
                <w:szCs w:val="20"/>
              </w:rPr>
            </w:pPr>
            <w:r>
              <w:rPr>
                <w:sz w:val="20"/>
                <w:szCs w:val="20"/>
              </w:rPr>
              <w:t>Honor Thesis I</w:t>
            </w:r>
            <w:r>
              <w:rPr>
                <w:vertAlign w:val="superscript"/>
              </w:rPr>
              <w:t>6</w:t>
            </w:r>
          </w:p>
        </w:tc>
        <w:tc>
          <w:tcPr>
            <w:tcW w:w="900" w:type="dxa"/>
            <w:tcMar>
              <w:top w:w="0" w:type="nil"/>
              <w:left w:w="0" w:type="nil"/>
              <w:bottom w:w="0" w:type="nil"/>
              <w:right w:w="0" w:type="nil"/>
            </w:tcMar>
          </w:tcPr>
          <w:p w14:paraId="4A8AE92C" w14:textId="77777777" w:rsidR="00291F3F" w:rsidRPr="00733805" w:rsidRDefault="00291F3F" w:rsidP="005E5D1B">
            <w:pPr>
              <w:jc w:val="center"/>
              <w:rPr>
                <w:sz w:val="20"/>
                <w:szCs w:val="20"/>
              </w:rPr>
            </w:pPr>
            <w:r>
              <w:rPr>
                <w:sz w:val="20"/>
                <w:szCs w:val="20"/>
              </w:rPr>
              <w:t>3</w:t>
            </w:r>
          </w:p>
        </w:tc>
        <w:tc>
          <w:tcPr>
            <w:tcW w:w="1800" w:type="dxa"/>
          </w:tcPr>
          <w:p w14:paraId="4E2029EE" w14:textId="77777777" w:rsidR="00291F3F" w:rsidRPr="00733805" w:rsidRDefault="00291F3F" w:rsidP="005E5D1B">
            <w:pPr>
              <w:jc w:val="center"/>
              <w:rPr>
                <w:szCs w:val="18"/>
              </w:rPr>
            </w:pPr>
            <w:r>
              <w:rPr>
                <w:szCs w:val="18"/>
              </w:rPr>
              <w:t>120:495</w:t>
            </w:r>
          </w:p>
        </w:tc>
        <w:tc>
          <w:tcPr>
            <w:tcW w:w="1224" w:type="dxa"/>
          </w:tcPr>
          <w:p w14:paraId="42F56D59" w14:textId="77777777" w:rsidR="00291F3F" w:rsidRPr="00733805" w:rsidRDefault="00291F3F" w:rsidP="005E5D1B">
            <w:pPr>
              <w:jc w:val="center"/>
              <w:rPr>
                <w:sz w:val="20"/>
                <w:szCs w:val="20"/>
              </w:rPr>
            </w:pPr>
          </w:p>
        </w:tc>
        <w:tc>
          <w:tcPr>
            <w:tcW w:w="1591" w:type="dxa"/>
          </w:tcPr>
          <w:p w14:paraId="5C70B9A9" w14:textId="77777777" w:rsidR="00291F3F" w:rsidRPr="00733805" w:rsidRDefault="00291F3F" w:rsidP="005E5D1B">
            <w:pPr>
              <w:jc w:val="center"/>
              <w:rPr>
                <w:sz w:val="20"/>
                <w:szCs w:val="20"/>
              </w:rPr>
            </w:pPr>
          </w:p>
        </w:tc>
      </w:tr>
      <w:tr w:rsidR="00291F3F" w:rsidRPr="00733805" w14:paraId="44182A68" w14:textId="77777777" w:rsidTr="007A720C">
        <w:tc>
          <w:tcPr>
            <w:tcW w:w="1020" w:type="dxa"/>
            <w:tcMar>
              <w:top w:w="0" w:type="nil"/>
              <w:left w:w="0" w:type="nil"/>
              <w:bottom w:w="0" w:type="nil"/>
              <w:right w:w="0" w:type="nil"/>
            </w:tcMar>
          </w:tcPr>
          <w:p w14:paraId="77CC5D0D" w14:textId="77777777" w:rsidR="00291F3F" w:rsidRDefault="00291F3F" w:rsidP="005E5D1B">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70" w:type="dxa"/>
            <w:tcMar>
              <w:top w:w="0" w:type="nil"/>
              <w:left w:w="0" w:type="nil"/>
              <w:bottom w:w="0" w:type="nil"/>
              <w:right w:w="0" w:type="nil"/>
            </w:tcMar>
          </w:tcPr>
          <w:p w14:paraId="761AAF7C" w14:textId="77777777" w:rsidR="00291F3F" w:rsidRPr="00733805" w:rsidRDefault="00291F3F" w:rsidP="005E5D1B">
            <w:pPr>
              <w:rPr>
                <w:sz w:val="20"/>
                <w:szCs w:val="20"/>
              </w:rPr>
            </w:pPr>
            <w:r>
              <w:rPr>
                <w:sz w:val="20"/>
                <w:szCs w:val="20"/>
              </w:rPr>
              <w:t>Honor Thesis II</w:t>
            </w:r>
            <w:r>
              <w:rPr>
                <w:vertAlign w:val="superscript"/>
              </w:rPr>
              <w:t>6</w:t>
            </w:r>
          </w:p>
        </w:tc>
        <w:tc>
          <w:tcPr>
            <w:tcW w:w="900" w:type="dxa"/>
            <w:tcMar>
              <w:top w:w="0" w:type="nil"/>
              <w:left w:w="0" w:type="nil"/>
              <w:bottom w:w="0" w:type="nil"/>
              <w:right w:w="0" w:type="nil"/>
            </w:tcMar>
          </w:tcPr>
          <w:p w14:paraId="78CB1A4F" w14:textId="77777777" w:rsidR="00291F3F" w:rsidRPr="00733805" w:rsidRDefault="00291F3F" w:rsidP="005E5D1B">
            <w:pPr>
              <w:jc w:val="center"/>
              <w:rPr>
                <w:sz w:val="20"/>
                <w:szCs w:val="20"/>
              </w:rPr>
            </w:pPr>
            <w:r>
              <w:rPr>
                <w:sz w:val="20"/>
                <w:szCs w:val="20"/>
              </w:rPr>
              <w:t>3</w:t>
            </w:r>
          </w:p>
        </w:tc>
        <w:tc>
          <w:tcPr>
            <w:tcW w:w="1800" w:type="dxa"/>
          </w:tcPr>
          <w:p w14:paraId="22BD490E" w14:textId="77777777" w:rsidR="00291F3F" w:rsidRPr="00733805" w:rsidRDefault="00291F3F" w:rsidP="005E5D1B">
            <w:pPr>
              <w:jc w:val="center"/>
              <w:rPr>
                <w:szCs w:val="18"/>
              </w:rPr>
            </w:pPr>
            <w:r>
              <w:rPr>
                <w:szCs w:val="18"/>
              </w:rPr>
              <w:t>120:499</w:t>
            </w:r>
          </w:p>
        </w:tc>
        <w:tc>
          <w:tcPr>
            <w:tcW w:w="1224" w:type="dxa"/>
          </w:tcPr>
          <w:p w14:paraId="52A85768" w14:textId="77777777" w:rsidR="00291F3F" w:rsidRPr="00733805" w:rsidRDefault="00291F3F" w:rsidP="005E5D1B">
            <w:pPr>
              <w:jc w:val="center"/>
              <w:rPr>
                <w:sz w:val="20"/>
                <w:szCs w:val="20"/>
              </w:rPr>
            </w:pPr>
          </w:p>
        </w:tc>
        <w:tc>
          <w:tcPr>
            <w:tcW w:w="1591" w:type="dxa"/>
          </w:tcPr>
          <w:p w14:paraId="1F2E08E6" w14:textId="77777777" w:rsidR="00291F3F" w:rsidRPr="00733805" w:rsidRDefault="00291F3F" w:rsidP="005E5D1B">
            <w:pPr>
              <w:jc w:val="center"/>
              <w:rPr>
                <w:sz w:val="20"/>
                <w:szCs w:val="20"/>
              </w:rPr>
            </w:pPr>
          </w:p>
        </w:tc>
      </w:tr>
    </w:tbl>
    <w:p w14:paraId="4A3124DC" w14:textId="77777777" w:rsidR="006C789D" w:rsidRDefault="006C789D"/>
    <w:p w14:paraId="659ED616" w14:textId="77777777" w:rsidR="006C789D" w:rsidRDefault="006C789D"/>
    <w:p w14:paraId="4ADA366B" w14:textId="13E28882" w:rsidR="006C789D" w:rsidRDefault="0069434D">
      <w:r>
        <w:t>NOTES:</w:t>
      </w:r>
    </w:p>
    <w:p w14:paraId="548B5D47" w14:textId="77777777" w:rsidR="001D75F9" w:rsidRDefault="001D75F9"/>
    <w:p w14:paraId="5F837288" w14:textId="4AC77C52" w:rsidR="008D792E" w:rsidRDefault="0069434D" w:rsidP="008D792E">
      <w:pPr>
        <w:ind w:left="360" w:hanging="360"/>
      </w:pPr>
      <w:r>
        <w:rPr>
          <w:vertAlign w:val="superscript"/>
        </w:rPr>
        <w:t xml:space="preserve">Note </w:t>
      </w:r>
      <w:r w:rsidR="008D792E" w:rsidRPr="00B65648">
        <w:rPr>
          <w:vertAlign w:val="superscript"/>
        </w:rPr>
        <w:t>1</w:t>
      </w:r>
      <w:r w:rsidR="008D792E">
        <w:t xml:space="preserve"> Students are required to take General Biology courses which will be offered in both Fall and Spring semesters. Students must earn a ‘C’ or better grade in General Biology courses before taking Biology electives.</w:t>
      </w:r>
    </w:p>
    <w:p w14:paraId="50CDC41D" w14:textId="13C8EBEE" w:rsidR="008D792E" w:rsidRDefault="0069434D" w:rsidP="008D792E">
      <w:pPr>
        <w:ind w:left="360" w:hanging="360"/>
      </w:pPr>
      <w:r>
        <w:rPr>
          <w:vertAlign w:val="superscript"/>
        </w:rPr>
        <w:t xml:space="preserve">Note </w:t>
      </w:r>
      <w:r w:rsidR="008D792E" w:rsidRPr="0021552A">
        <w:rPr>
          <w:vertAlign w:val="superscript"/>
        </w:rPr>
        <w:t>2</w:t>
      </w:r>
      <w:r w:rsidR="008D792E">
        <w:t xml:space="preserve"> Unified Calculus is required (</w:t>
      </w:r>
      <w:r w:rsidR="008D792E" w:rsidRPr="00733805">
        <w:rPr>
          <w:szCs w:val="18"/>
        </w:rPr>
        <w:t>640:121</w:t>
      </w:r>
      <w:r w:rsidR="008D792E">
        <w:rPr>
          <w:szCs w:val="18"/>
        </w:rPr>
        <w:t>) for Biology majors</w:t>
      </w:r>
      <w:r w:rsidR="008D792E">
        <w:t>. Calculus for Business and Life Science (640:130) and similar courses in the community colleges do NOT satisfy this requirement.</w:t>
      </w:r>
    </w:p>
    <w:p w14:paraId="00E97E48" w14:textId="3F966370" w:rsidR="008D792E" w:rsidRDefault="0069434D" w:rsidP="008D792E">
      <w:pPr>
        <w:ind w:left="360" w:hanging="360"/>
      </w:pPr>
      <w:r>
        <w:rPr>
          <w:vertAlign w:val="superscript"/>
        </w:rPr>
        <w:t xml:space="preserve">Note </w:t>
      </w:r>
      <w:proofErr w:type="gramStart"/>
      <w:r w:rsidR="008D792E" w:rsidRPr="0021552A">
        <w:rPr>
          <w:vertAlign w:val="superscript"/>
        </w:rPr>
        <w:t xml:space="preserve">3 </w:t>
      </w:r>
      <w:r w:rsidR="008D792E">
        <w:t xml:space="preserve"> </w:t>
      </w:r>
      <w:r w:rsidR="00082FC9">
        <w:t>Statistics</w:t>
      </w:r>
      <w:proofErr w:type="gramEnd"/>
      <w:r w:rsidR="00082FC9">
        <w:t xml:space="preserve"> for Biological Research (283)</w:t>
      </w:r>
      <w:r w:rsidR="008D792E">
        <w:t xml:space="preserve"> course will be offered in both Fall and Spring semesters. This is a required course for biology majors including transfer students. For students who plan to take the curricular research-training track, </w:t>
      </w:r>
      <w:r w:rsidR="00082FC9">
        <w:t>SBR</w:t>
      </w:r>
      <w:r w:rsidR="008D792E">
        <w:t xml:space="preserve"> (283) -&gt;PPBR (285/286) -&gt;Special Problem (491/492) -&gt; Honor Thesis (495/499), </w:t>
      </w:r>
      <w:r w:rsidR="00082FC9">
        <w:t>SBR</w:t>
      </w:r>
      <w:r w:rsidR="008D792E">
        <w:t xml:space="preserve"> and PPBR is a back-to-back </w:t>
      </w:r>
      <w:proofErr w:type="gramStart"/>
      <w:r w:rsidR="008D792E">
        <w:t>one year</w:t>
      </w:r>
      <w:proofErr w:type="gramEnd"/>
      <w:r w:rsidR="008D792E">
        <w:t xml:space="preserve"> course. During the </w:t>
      </w:r>
      <w:r w:rsidR="00082FC9">
        <w:t>SBR</w:t>
      </w:r>
      <w:r w:rsidR="008D792E">
        <w:t xml:space="preserve"> course, the instructor of the PPBR course will help students develop the cornerstone projects for the PPBR course</w:t>
      </w:r>
      <w:r w:rsidR="00082FC9">
        <w:t xml:space="preserve"> in the following semester</w:t>
      </w:r>
      <w:r w:rsidR="008D792E">
        <w:t>.</w:t>
      </w:r>
    </w:p>
    <w:p w14:paraId="189E394B" w14:textId="0456601D" w:rsidR="008D792E" w:rsidRDefault="0069434D" w:rsidP="008D792E">
      <w:pPr>
        <w:ind w:left="360" w:hanging="360"/>
      </w:pPr>
      <w:r>
        <w:rPr>
          <w:vertAlign w:val="superscript"/>
        </w:rPr>
        <w:t xml:space="preserve">Note </w:t>
      </w:r>
      <w:r w:rsidR="008D792E" w:rsidRPr="00220886">
        <w:rPr>
          <w:vertAlign w:val="superscript"/>
        </w:rPr>
        <w:t>4</w:t>
      </w:r>
      <w:r w:rsidR="008D792E">
        <w:t xml:space="preserve"> Organic Chemistry II with a lab (160:</w:t>
      </w:r>
      <w:r w:rsidR="008D792E" w:rsidRPr="00220886">
        <w:t>339</w:t>
      </w:r>
      <w:r w:rsidR="008D792E">
        <w:t>,</w:t>
      </w:r>
      <w:r w:rsidR="008D792E" w:rsidRPr="00220886">
        <w:t>340</w:t>
      </w:r>
      <w:r w:rsidR="008D792E">
        <w:t>) is not required for the Biology Major. However, Organic Chemistry II with a lab (160:</w:t>
      </w:r>
      <w:r w:rsidR="008D792E" w:rsidRPr="00220886">
        <w:t>339</w:t>
      </w:r>
      <w:r w:rsidR="008D792E">
        <w:t>,</w:t>
      </w:r>
      <w:r w:rsidR="008D792E" w:rsidRPr="00220886">
        <w:t>340</w:t>
      </w:r>
      <w:r w:rsidR="008D792E">
        <w:t>) is required for the admission of medical professional schools. Students planning to apply to Medical Schools or Physician’s Assistance schools should plan to take them either in the second semester of sophomore or in the senior year.</w:t>
      </w:r>
    </w:p>
    <w:p w14:paraId="0908C160" w14:textId="52EA98A9" w:rsidR="008D792E" w:rsidRDefault="0069434D" w:rsidP="008D792E">
      <w:pPr>
        <w:ind w:left="360" w:hanging="360"/>
      </w:pPr>
      <w:r>
        <w:rPr>
          <w:vertAlign w:val="superscript"/>
        </w:rPr>
        <w:t xml:space="preserve">Note </w:t>
      </w:r>
      <w:r w:rsidR="008D792E" w:rsidRPr="00220886">
        <w:rPr>
          <w:vertAlign w:val="superscript"/>
        </w:rPr>
        <w:t>5</w:t>
      </w:r>
      <w:r w:rsidR="008D792E">
        <w:t xml:space="preserve"> Students are encouraged to read the full description of these courses at this </w:t>
      </w:r>
      <w:proofErr w:type="gramStart"/>
      <w:r w:rsidR="008D792E">
        <w:t>webpage;</w:t>
      </w:r>
      <w:proofErr w:type="gramEnd"/>
      <w:r w:rsidR="008D792E">
        <w:t xml:space="preserve"> </w:t>
      </w:r>
      <w:r w:rsidR="008D792E" w:rsidRPr="0064164D">
        <w:t>https://biology.camden.rutgers.edu/undergraduate-program/special-topics-in-biology/</w:t>
      </w:r>
    </w:p>
    <w:p w14:paraId="2FEF37A9" w14:textId="77777777" w:rsidR="008D792E" w:rsidRDefault="008D792E" w:rsidP="008D792E">
      <w:pPr>
        <w:ind w:left="360" w:hanging="270"/>
      </w:pPr>
      <w:r w:rsidRPr="00A028D6">
        <w:t>Special Problems in Biology (50:120:491</w:t>
      </w:r>
      <w:r>
        <w:t xml:space="preserve">) </w:t>
      </w:r>
      <w:r w:rsidRPr="005708ED">
        <w:t>is a S/U grade cou</w:t>
      </w:r>
      <w:r>
        <w:t>rse.</w:t>
      </w:r>
    </w:p>
    <w:p w14:paraId="07371DEF" w14:textId="77777777" w:rsidR="008D792E" w:rsidRPr="00A028D6" w:rsidRDefault="008D792E" w:rsidP="008D792E">
      <w:pPr>
        <w:ind w:left="360" w:hanging="270"/>
      </w:pPr>
      <w:r w:rsidRPr="00A028D6">
        <w:t>Special Problems in Biology (50:120: 492) can be used toward the elective laborat</w:t>
      </w:r>
      <w:r>
        <w:t>ory requirement for the degree.</w:t>
      </w:r>
    </w:p>
    <w:p w14:paraId="68841940" w14:textId="7A0207FC" w:rsidR="008D792E" w:rsidRPr="005E7D91" w:rsidRDefault="0069434D" w:rsidP="008D792E">
      <w:pPr>
        <w:ind w:left="360" w:hanging="360"/>
      </w:pPr>
      <w:r>
        <w:rPr>
          <w:vertAlign w:val="superscript"/>
        </w:rPr>
        <w:t xml:space="preserve">Note </w:t>
      </w:r>
      <w:r w:rsidR="008D792E">
        <w:rPr>
          <w:vertAlign w:val="superscript"/>
        </w:rPr>
        <w:t>6</w:t>
      </w:r>
      <w:r w:rsidR="008D792E">
        <w:t xml:space="preserve"> Students are encouraged to read the full description of these courses at the department webpage; </w:t>
      </w:r>
      <w:r w:rsidR="008D792E" w:rsidRPr="0064164D">
        <w:t>https://biology.camden.rutgers.edu/undergraduate-program/departmental-honors/</w:t>
      </w:r>
    </w:p>
    <w:p w14:paraId="26A46819" w14:textId="6B1353D1" w:rsidR="005E7D91" w:rsidRPr="005E7D91" w:rsidRDefault="005E7D91" w:rsidP="002B39AB">
      <w:pPr>
        <w:ind w:left="360" w:hanging="360"/>
      </w:pPr>
    </w:p>
    <w:sectPr w:rsidR="005E7D91" w:rsidRPr="005E7D91" w:rsidSect="0043454D">
      <w:headerReference w:type="default" r:id="rId9"/>
      <w:footerReference w:type="even" r:id="rId10"/>
      <w:footerReference w:type="default" r:id="rId11"/>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FE8F" w14:textId="77777777" w:rsidR="00341EE8" w:rsidRDefault="00341EE8">
      <w:r>
        <w:separator/>
      </w:r>
    </w:p>
  </w:endnote>
  <w:endnote w:type="continuationSeparator" w:id="0">
    <w:p w14:paraId="4108D8D9" w14:textId="77777777" w:rsidR="00341EE8" w:rsidRDefault="0034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AF63" w14:textId="77777777" w:rsidR="00864572" w:rsidRDefault="00864572" w:rsidP="00073C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0960A" w14:textId="77777777" w:rsidR="00864572" w:rsidRDefault="00864572" w:rsidP="00073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33D2" w14:textId="77777777" w:rsidR="00864572" w:rsidRDefault="00864572" w:rsidP="00073C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D96">
      <w:rPr>
        <w:rStyle w:val="PageNumber"/>
        <w:noProof/>
      </w:rPr>
      <w:t>1</w:t>
    </w:r>
    <w:r>
      <w:rPr>
        <w:rStyle w:val="PageNumber"/>
      </w:rPr>
      <w:fldChar w:fldCharType="end"/>
    </w:r>
  </w:p>
  <w:p w14:paraId="237313C2" w14:textId="77777777" w:rsidR="00864572" w:rsidRDefault="00864572" w:rsidP="00073C9A">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F9B3" w14:textId="77777777" w:rsidR="00341EE8" w:rsidRDefault="00341EE8">
      <w:r>
        <w:separator/>
      </w:r>
    </w:p>
  </w:footnote>
  <w:footnote w:type="continuationSeparator" w:id="0">
    <w:p w14:paraId="22E022E6" w14:textId="77777777" w:rsidR="00341EE8" w:rsidRDefault="0034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A0F0" w14:textId="1E84FC15" w:rsidR="00864572" w:rsidRPr="00BB1105" w:rsidRDefault="00864572">
    <w:pPr>
      <w:pStyle w:val="Header"/>
      <w:rPr>
        <w:sz w:val="16"/>
        <w:szCs w:val="16"/>
      </w:rPr>
    </w:pPr>
    <w:r w:rsidRPr="00BB1105">
      <w:rPr>
        <w:sz w:val="16"/>
        <w:szCs w:val="16"/>
      </w:rPr>
      <w:t xml:space="preserve">Rev. </w:t>
    </w:r>
    <w:r w:rsidR="001D1453">
      <w:rPr>
        <w:sz w:val="16"/>
        <w:szCs w:val="16"/>
      </w:rPr>
      <w:t>December 1</w:t>
    </w:r>
    <w:r>
      <w:rPr>
        <w:sz w:val="16"/>
        <w:szCs w:val="16"/>
      </w:rPr>
      <w:t>8, 2017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10336A"/>
    <w:multiLevelType w:val="hybridMultilevel"/>
    <w:tmpl w:val="4D36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4"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8266755">
    <w:abstractNumId w:val="29"/>
  </w:num>
  <w:num w:numId="2" w16cid:durableId="1996954245">
    <w:abstractNumId w:val="10"/>
  </w:num>
  <w:num w:numId="3" w16cid:durableId="740106394">
    <w:abstractNumId w:val="16"/>
  </w:num>
  <w:num w:numId="4" w16cid:durableId="1812215271">
    <w:abstractNumId w:val="15"/>
  </w:num>
  <w:num w:numId="5" w16cid:durableId="231962388">
    <w:abstractNumId w:val="14"/>
  </w:num>
  <w:num w:numId="6" w16cid:durableId="56049667">
    <w:abstractNumId w:val="27"/>
  </w:num>
  <w:num w:numId="7" w16cid:durableId="1356540513">
    <w:abstractNumId w:val="12"/>
  </w:num>
  <w:num w:numId="8" w16cid:durableId="1601642186">
    <w:abstractNumId w:val="31"/>
  </w:num>
  <w:num w:numId="9" w16cid:durableId="293410428">
    <w:abstractNumId w:val="19"/>
  </w:num>
  <w:num w:numId="10" w16cid:durableId="321928972">
    <w:abstractNumId w:val="25"/>
  </w:num>
  <w:num w:numId="11" w16cid:durableId="967855735">
    <w:abstractNumId w:val="17"/>
  </w:num>
  <w:num w:numId="12" w16cid:durableId="995257678">
    <w:abstractNumId w:val="30"/>
  </w:num>
  <w:num w:numId="13" w16cid:durableId="1334914007">
    <w:abstractNumId w:val="20"/>
  </w:num>
  <w:num w:numId="14" w16cid:durableId="1623922263">
    <w:abstractNumId w:val="18"/>
  </w:num>
  <w:num w:numId="15" w16cid:durableId="484661837">
    <w:abstractNumId w:val="26"/>
  </w:num>
  <w:num w:numId="16" w16cid:durableId="2094353563">
    <w:abstractNumId w:val="28"/>
  </w:num>
  <w:num w:numId="17" w16cid:durableId="373114229">
    <w:abstractNumId w:val="32"/>
  </w:num>
  <w:num w:numId="18" w16cid:durableId="340013259">
    <w:abstractNumId w:val="24"/>
  </w:num>
  <w:num w:numId="19" w16cid:durableId="909342679">
    <w:abstractNumId w:val="23"/>
  </w:num>
  <w:num w:numId="20" w16cid:durableId="1595164302">
    <w:abstractNumId w:val="33"/>
  </w:num>
  <w:num w:numId="21" w16cid:durableId="9261055">
    <w:abstractNumId w:val="22"/>
  </w:num>
  <w:num w:numId="22" w16cid:durableId="285743888">
    <w:abstractNumId w:val="13"/>
  </w:num>
  <w:num w:numId="23" w16cid:durableId="1264416452">
    <w:abstractNumId w:val="8"/>
  </w:num>
  <w:num w:numId="24" w16cid:durableId="457837148">
    <w:abstractNumId w:val="21"/>
  </w:num>
  <w:num w:numId="25" w16cid:durableId="315305471">
    <w:abstractNumId w:val="9"/>
  </w:num>
  <w:num w:numId="26" w16cid:durableId="1724669967">
    <w:abstractNumId w:val="7"/>
  </w:num>
  <w:num w:numId="27" w16cid:durableId="2009627252">
    <w:abstractNumId w:val="6"/>
  </w:num>
  <w:num w:numId="28" w16cid:durableId="116534440">
    <w:abstractNumId w:val="5"/>
  </w:num>
  <w:num w:numId="29" w16cid:durableId="210456753">
    <w:abstractNumId w:val="4"/>
  </w:num>
  <w:num w:numId="30" w16cid:durableId="1870147678">
    <w:abstractNumId w:val="3"/>
  </w:num>
  <w:num w:numId="31" w16cid:durableId="441612188">
    <w:abstractNumId w:val="2"/>
  </w:num>
  <w:num w:numId="32" w16cid:durableId="1958175882">
    <w:abstractNumId w:val="1"/>
  </w:num>
  <w:num w:numId="33" w16cid:durableId="883102758">
    <w:abstractNumId w:val="0"/>
  </w:num>
  <w:num w:numId="34" w16cid:durableId="1357268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73E"/>
    <w:rsid w:val="00025B2C"/>
    <w:rsid w:val="00034557"/>
    <w:rsid w:val="00040D96"/>
    <w:rsid w:val="00055625"/>
    <w:rsid w:val="00073C9A"/>
    <w:rsid w:val="00080433"/>
    <w:rsid w:val="00082F86"/>
    <w:rsid w:val="00082FC9"/>
    <w:rsid w:val="00086801"/>
    <w:rsid w:val="00090054"/>
    <w:rsid w:val="000D7D67"/>
    <w:rsid w:val="000F3B2D"/>
    <w:rsid w:val="001001B1"/>
    <w:rsid w:val="001003E1"/>
    <w:rsid w:val="00111A55"/>
    <w:rsid w:val="00125CCB"/>
    <w:rsid w:val="00133313"/>
    <w:rsid w:val="00137DF3"/>
    <w:rsid w:val="00157CA0"/>
    <w:rsid w:val="00172448"/>
    <w:rsid w:val="00185353"/>
    <w:rsid w:val="001B5C06"/>
    <w:rsid w:val="001D1453"/>
    <w:rsid w:val="001D75F9"/>
    <w:rsid w:val="001E3406"/>
    <w:rsid w:val="001F173E"/>
    <w:rsid w:val="0021552A"/>
    <w:rsid w:val="00220886"/>
    <w:rsid w:val="002216CA"/>
    <w:rsid w:val="00267DF9"/>
    <w:rsid w:val="00275675"/>
    <w:rsid w:val="00283E7C"/>
    <w:rsid w:val="002906E7"/>
    <w:rsid w:val="00291F3F"/>
    <w:rsid w:val="002A3F76"/>
    <w:rsid w:val="002B39AB"/>
    <w:rsid w:val="002F6283"/>
    <w:rsid w:val="003119FB"/>
    <w:rsid w:val="00311B83"/>
    <w:rsid w:val="0031256D"/>
    <w:rsid w:val="00320630"/>
    <w:rsid w:val="00341EE8"/>
    <w:rsid w:val="003444D6"/>
    <w:rsid w:val="003618B9"/>
    <w:rsid w:val="003761C5"/>
    <w:rsid w:val="003A1BC2"/>
    <w:rsid w:val="003F04D9"/>
    <w:rsid w:val="00407240"/>
    <w:rsid w:val="0041607A"/>
    <w:rsid w:val="0043454D"/>
    <w:rsid w:val="00454615"/>
    <w:rsid w:val="004567F4"/>
    <w:rsid w:val="00464875"/>
    <w:rsid w:val="0048031C"/>
    <w:rsid w:val="004B0AE9"/>
    <w:rsid w:val="00522532"/>
    <w:rsid w:val="0054733A"/>
    <w:rsid w:val="00560949"/>
    <w:rsid w:val="005614DA"/>
    <w:rsid w:val="00561AEA"/>
    <w:rsid w:val="005708ED"/>
    <w:rsid w:val="00581A1A"/>
    <w:rsid w:val="005E29C8"/>
    <w:rsid w:val="005E7D91"/>
    <w:rsid w:val="00610858"/>
    <w:rsid w:val="006238C8"/>
    <w:rsid w:val="0064164D"/>
    <w:rsid w:val="00643BDC"/>
    <w:rsid w:val="0069434D"/>
    <w:rsid w:val="006B4CDE"/>
    <w:rsid w:val="006C1BD5"/>
    <w:rsid w:val="006C789D"/>
    <w:rsid w:val="00733805"/>
    <w:rsid w:val="00754382"/>
    <w:rsid w:val="007765DD"/>
    <w:rsid w:val="0078313D"/>
    <w:rsid w:val="00795C10"/>
    <w:rsid w:val="00797844"/>
    <w:rsid w:val="007A6235"/>
    <w:rsid w:val="007A720C"/>
    <w:rsid w:val="007C42A8"/>
    <w:rsid w:val="00824ADF"/>
    <w:rsid w:val="00830E62"/>
    <w:rsid w:val="00834456"/>
    <w:rsid w:val="00864572"/>
    <w:rsid w:val="00891FD6"/>
    <w:rsid w:val="008D792E"/>
    <w:rsid w:val="009142CB"/>
    <w:rsid w:val="00920FB4"/>
    <w:rsid w:val="0096077E"/>
    <w:rsid w:val="00970715"/>
    <w:rsid w:val="00980A6C"/>
    <w:rsid w:val="00995223"/>
    <w:rsid w:val="009A3893"/>
    <w:rsid w:val="009B2759"/>
    <w:rsid w:val="009C0F7C"/>
    <w:rsid w:val="00A028D6"/>
    <w:rsid w:val="00A230AF"/>
    <w:rsid w:val="00A45F9E"/>
    <w:rsid w:val="00A50321"/>
    <w:rsid w:val="00A51E9F"/>
    <w:rsid w:val="00A75BF6"/>
    <w:rsid w:val="00A90460"/>
    <w:rsid w:val="00AA46FE"/>
    <w:rsid w:val="00AA5ED4"/>
    <w:rsid w:val="00AF63DC"/>
    <w:rsid w:val="00B11EE0"/>
    <w:rsid w:val="00B546F8"/>
    <w:rsid w:val="00B6078B"/>
    <w:rsid w:val="00B65648"/>
    <w:rsid w:val="00B67C5A"/>
    <w:rsid w:val="00B75A27"/>
    <w:rsid w:val="00B97760"/>
    <w:rsid w:val="00BB1105"/>
    <w:rsid w:val="00BC0DA3"/>
    <w:rsid w:val="00C119CD"/>
    <w:rsid w:val="00C16870"/>
    <w:rsid w:val="00C34FB6"/>
    <w:rsid w:val="00C36E89"/>
    <w:rsid w:val="00C4126C"/>
    <w:rsid w:val="00C45FDC"/>
    <w:rsid w:val="00CA3573"/>
    <w:rsid w:val="00CB47FD"/>
    <w:rsid w:val="00CC59BB"/>
    <w:rsid w:val="00D36A80"/>
    <w:rsid w:val="00D62238"/>
    <w:rsid w:val="00D827D3"/>
    <w:rsid w:val="00DA21A2"/>
    <w:rsid w:val="00DA6575"/>
    <w:rsid w:val="00DB0C25"/>
    <w:rsid w:val="00DB762D"/>
    <w:rsid w:val="00DD62D6"/>
    <w:rsid w:val="00DE5986"/>
    <w:rsid w:val="00E37280"/>
    <w:rsid w:val="00E41884"/>
    <w:rsid w:val="00E43385"/>
    <w:rsid w:val="00EA3E64"/>
    <w:rsid w:val="00EA6849"/>
    <w:rsid w:val="00EE40E1"/>
    <w:rsid w:val="00F03B50"/>
    <w:rsid w:val="00F27301"/>
    <w:rsid w:val="00F3153F"/>
    <w:rsid w:val="00F47354"/>
    <w:rsid w:val="00F86A05"/>
    <w:rsid w:val="00FA7A52"/>
    <w:rsid w:val="00FD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4D3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80433"/>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Footer">
    <w:name w:val="footer"/>
    <w:basedOn w:val="Normal"/>
    <w:link w:val="FooterChar"/>
    <w:unhideWhenUsed/>
    <w:rsid w:val="00073C9A"/>
    <w:pPr>
      <w:tabs>
        <w:tab w:val="center" w:pos="4320"/>
        <w:tab w:val="right" w:pos="8640"/>
      </w:tabs>
      <w:spacing w:before="0" w:after="0"/>
    </w:pPr>
  </w:style>
  <w:style w:type="character" w:customStyle="1" w:styleId="FooterChar">
    <w:name w:val="Footer Char"/>
    <w:basedOn w:val="DefaultParagraphFont"/>
    <w:link w:val="Footer"/>
    <w:rsid w:val="00073C9A"/>
    <w:rPr>
      <w:rFonts w:asciiTheme="minorHAnsi" w:hAnsiTheme="minorHAnsi"/>
      <w:sz w:val="18"/>
      <w:szCs w:val="24"/>
    </w:rPr>
  </w:style>
  <w:style w:type="character" w:styleId="PageNumber">
    <w:name w:val="page number"/>
    <w:basedOn w:val="DefaultParagraphFont"/>
    <w:semiHidden/>
    <w:unhideWhenUsed/>
    <w:rsid w:val="00073C9A"/>
  </w:style>
  <w:style w:type="paragraph" w:styleId="Header">
    <w:name w:val="header"/>
    <w:basedOn w:val="Normal"/>
    <w:link w:val="HeaderChar"/>
    <w:unhideWhenUsed/>
    <w:rsid w:val="0021552A"/>
    <w:pPr>
      <w:tabs>
        <w:tab w:val="center" w:pos="4320"/>
        <w:tab w:val="right" w:pos="8640"/>
      </w:tabs>
      <w:spacing w:before="0" w:after="0"/>
    </w:pPr>
  </w:style>
  <w:style w:type="character" w:customStyle="1" w:styleId="HeaderChar">
    <w:name w:val="Header Char"/>
    <w:basedOn w:val="DefaultParagraphFont"/>
    <w:link w:val="Header"/>
    <w:rsid w:val="0021552A"/>
    <w:rPr>
      <w:rFonts w:asciiTheme="minorHAnsi" w:hAnsiTheme="minorHAns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wang1:Downloads:TS10280645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customXml/itemProps2.xml><?xml version="1.0" encoding="utf-8"?>
<ds:datastoreItem xmlns:ds="http://schemas.openxmlformats.org/officeDocument/2006/customXml" ds:itemID="{437E5541-2070-964C-B959-9B62A32D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Macintosh%20HD:Users:kwang1:Downloads:TS102806455.dotx</Template>
  <TotalTime>12</TotalTime>
  <Pages>2</Pages>
  <Words>548</Words>
  <Characters>3582</Characters>
  <Application>Microsoft Office Word</Application>
  <DocSecurity>0</DocSecurity>
  <Lines>119</Lines>
  <Paragraphs>73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New company setup checklist</vt:lpstr>
      <vt:lpstr>Required Course Plan Form for BS in Biology</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Kwangwon Lee</dc:creator>
  <cp:keywords/>
  <cp:lastModifiedBy>Kate Blair</cp:lastModifiedBy>
  <cp:revision>11</cp:revision>
  <cp:lastPrinted>2016-07-12T18:11:00Z</cp:lastPrinted>
  <dcterms:created xsi:type="dcterms:W3CDTF">2017-12-16T16:48:00Z</dcterms:created>
  <dcterms:modified xsi:type="dcterms:W3CDTF">2026-03-26T20:19:00Z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ies>
</file>